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EEAC1" w14:textId="242BB8EA" w:rsidR="00D4094E" w:rsidRPr="00D4094E" w:rsidRDefault="00D4094E" w:rsidP="005E00C2">
      <w:r>
        <w:rPr>
          <w:b/>
          <w:bCs/>
          <w:noProof/>
          <w:color w:val="0070C0"/>
          <w:sz w:val="28"/>
          <w:szCs w:val="28"/>
        </w:rPr>
        <w:drawing>
          <wp:anchor distT="0" distB="0" distL="114300" distR="114300" simplePos="0" relativeHeight="251658240" behindDoc="0" locked="0" layoutInCell="1" allowOverlap="1" wp14:anchorId="117E40E9" wp14:editId="2DDBC3ED">
            <wp:simplePos x="0" y="0"/>
            <wp:positionH relativeFrom="margin">
              <wp:posOffset>-106680</wp:posOffset>
            </wp:positionH>
            <wp:positionV relativeFrom="paragraph">
              <wp:posOffset>0</wp:posOffset>
            </wp:positionV>
            <wp:extent cx="1736090" cy="2049780"/>
            <wp:effectExtent l="0" t="0" r="0" b="7620"/>
            <wp:wrapSquare wrapText="bothSides"/>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6090" cy="2049780"/>
                    </a:xfrm>
                    <a:prstGeom prst="rect">
                      <a:avLst/>
                    </a:prstGeom>
                  </pic:spPr>
                </pic:pic>
              </a:graphicData>
            </a:graphic>
            <wp14:sizeRelH relativeFrom="margin">
              <wp14:pctWidth>0</wp14:pctWidth>
            </wp14:sizeRelH>
            <wp14:sizeRelV relativeFrom="margin">
              <wp14:pctHeight>0</wp14:pctHeight>
            </wp14:sizeRelV>
          </wp:anchor>
        </w:drawing>
      </w:r>
      <w:r w:rsidR="005E00C2">
        <w:t xml:space="preserve">         </w:t>
      </w:r>
      <w:r>
        <w:t xml:space="preserve"> </w:t>
      </w:r>
      <w:r w:rsidR="00B05091">
        <w:tab/>
      </w:r>
      <w:r w:rsidR="002D4B19" w:rsidRPr="00D4094E">
        <w:t>Helena Quilters’ Guild invites you to join us for our 2022 Quilt Show</w:t>
      </w:r>
    </w:p>
    <w:p w14:paraId="1C58F124" w14:textId="77777777" w:rsidR="00830AB5" w:rsidRDefault="00830AB5" w:rsidP="00830AB5">
      <w:pPr>
        <w:rPr>
          <w:b/>
          <w:bCs/>
          <w:color w:val="0070C0"/>
          <w:sz w:val="28"/>
          <w:szCs w:val="28"/>
        </w:rPr>
      </w:pPr>
      <w:r>
        <w:rPr>
          <w:b/>
          <w:bCs/>
          <w:color w:val="0070C0"/>
          <w:sz w:val="28"/>
          <w:szCs w:val="28"/>
        </w:rPr>
        <w:t xml:space="preserve">                                 </w:t>
      </w:r>
      <w:r w:rsidR="002D4B19" w:rsidRPr="00F1572F">
        <w:rPr>
          <w:b/>
          <w:bCs/>
          <w:color w:val="0070C0"/>
          <w:sz w:val="28"/>
          <w:szCs w:val="28"/>
        </w:rPr>
        <w:t>“Montana Memories”</w:t>
      </w:r>
      <w:r>
        <w:rPr>
          <w:b/>
          <w:bCs/>
          <w:color w:val="0070C0"/>
          <w:sz w:val="28"/>
          <w:szCs w:val="28"/>
        </w:rPr>
        <w:t xml:space="preserve">  </w:t>
      </w:r>
    </w:p>
    <w:p w14:paraId="18BCDD7E" w14:textId="5CD5D56F" w:rsidR="002D4B19" w:rsidRPr="00F1572F" w:rsidRDefault="00830AB5" w:rsidP="00830AB5">
      <w:pPr>
        <w:rPr>
          <w:b/>
          <w:bCs/>
          <w:color w:val="0070C0"/>
          <w:sz w:val="28"/>
          <w:szCs w:val="28"/>
        </w:rPr>
      </w:pPr>
      <w:r>
        <w:rPr>
          <w:b/>
          <w:bCs/>
          <w:color w:val="0070C0"/>
          <w:sz w:val="28"/>
          <w:szCs w:val="28"/>
        </w:rPr>
        <w:t xml:space="preserve">                                     </w:t>
      </w:r>
      <w:r w:rsidRPr="00830AB5">
        <w:rPr>
          <w:b/>
          <w:bCs/>
          <w:sz w:val="24"/>
          <w:szCs w:val="24"/>
        </w:rPr>
        <w:t>Sept 9</w:t>
      </w:r>
      <w:r w:rsidRPr="00830AB5">
        <w:rPr>
          <w:b/>
          <w:bCs/>
          <w:sz w:val="24"/>
          <w:szCs w:val="24"/>
          <w:vertAlign w:val="superscript"/>
        </w:rPr>
        <w:t>th</w:t>
      </w:r>
      <w:r w:rsidRPr="00830AB5">
        <w:rPr>
          <w:b/>
          <w:bCs/>
          <w:sz w:val="24"/>
          <w:szCs w:val="24"/>
        </w:rPr>
        <w:t xml:space="preserve"> &amp; </w:t>
      </w:r>
      <w:proofErr w:type="gramStart"/>
      <w:r w:rsidRPr="00830AB5">
        <w:rPr>
          <w:b/>
          <w:bCs/>
          <w:sz w:val="24"/>
          <w:szCs w:val="24"/>
        </w:rPr>
        <w:t>10</w:t>
      </w:r>
      <w:r w:rsidRPr="00830AB5">
        <w:rPr>
          <w:b/>
          <w:bCs/>
          <w:sz w:val="24"/>
          <w:szCs w:val="24"/>
          <w:vertAlign w:val="superscript"/>
        </w:rPr>
        <w:t>th</w:t>
      </w:r>
      <w:r w:rsidRPr="00830AB5">
        <w:rPr>
          <w:b/>
          <w:bCs/>
          <w:sz w:val="24"/>
          <w:szCs w:val="24"/>
        </w:rPr>
        <w:t xml:space="preserve">  2022</w:t>
      </w:r>
      <w:proofErr w:type="gramEnd"/>
    </w:p>
    <w:p w14:paraId="04D2A386" w14:textId="34A824DD" w:rsidR="002D4B19" w:rsidRDefault="00D4094E" w:rsidP="00B05091">
      <w:pPr>
        <w:spacing w:after="0"/>
        <w:ind w:left="1440"/>
        <w:jc w:val="center"/>
        <w:rPr>
          <w:i/>
          <w:iCs/>
        </w:rPr>
      </w:pPr>
      <w:r>
        <w:rPr>
          <w:i/>
          <w:iCs/>
        </w:rPr>
        <w:t xml:space="preserve">     </w:t>
      </w:r>
      <w:r w:rsidR="002D4B19" w:rsidRPr="002D4B19">
        <w:rPr>
          <w:i/>
          <w:iCs/>
        </w:rPr>
        <w:t xml:space="preserve">Entry Form – </w:t>
      </w:r>
      <w:r w:rsidR="002D4B19" w:rsidRPr="002D4B19">
        <w:rPr>
          <w:b/>
          <w:bCs/>
          <w:i/>
          <w:iCs/>
        </w:rPr>
        <w:t>due no later than 8/26/22</w:t>
      </w:r>
      <w:r w:rsidR="002D4B19" w:rsidRPr="002D4B19">
        <w:rPr>
          <w:i/>
          <w:iCs/>
        </w:rPr>
        <w:t xml:space="preserve"> – PLEASE PRINT CLEARLY</w:t>
      </w:r>
    </w:p>
    <w:p w14:paraId="6E026826" w14:textId="757C75A5" w:rsidR="00EC1AE1" w:rsidRPr="002D4B19" w:rsidRDefault="00EC1AE1" w:rsidP="00B05091">
      <w:pPr>
        <w:spacing w:after="0"/>
        <w:ind w:left="1440"/>
        <w:jc w:val="center"/>
        <w:rPr>
          <w:i/>
          <w:iCs/>
        </w:rPr>
      </w:pPr>
      <w:r>
        <w:rPr>
          <w:i/>
          <w:iCs/>
        </w:rPr>
        <w:t xml:space="preserve">There is a onetime entry fee of $15.00 for non-guild members </w:t>
      </w:r>
    </w:p>
    <w:p w14:paraId="1334BD06" w14:textId="35D1AC4D" w:rsidR="002D4B19" w:rsidRDefault="00830AB5" w:rsidP="00830AB5">
      <w:pPr>
        <w:spacing w:after="0"/>
      </w:pPr>
      <w:r>
        <w:t xml:space="preserve">                                </w:t>
      </w:r>
      <w:r w:rsidR="002D4B19">
        <w:t xml:space="preserve">Please mail </w:t>
      </w:r>
      <w:r>
        <w:t xml:space="preserve">entries </w:t>
      </w:r>
      <w:r w:rsidR="002D4B19">
        <w:t>to: Diana Helfrich</w:t>
      </w:r>
    </w:p>
    <w:p w14:paraId="23DDAC2C" w14:textId="29998ACD" w:rsidR="002D4B19" w:rsidRDefault="00B05091" w:rsidP="00B05091">
      <w:pPr>
        <w:spacing w:after="0" w:line="240" w:lineRule="auto"/>
        <w:ind w:left="5760"/>
      </w:pPr>
      <w:r>
        <w:t xml:space="preserve">            </w:t>
      </w:r>
      <w:r w:rsidR="002D4B19">
        <w:t>967 Mallard CT</w:t>
      </w:r>
    </w:p>
    <w:p w14:paraId="4EF73092" w14:textId="64D7C95D" w:rsidR="002D4B19" w:rsidRDefault="002D4B19" w:rsidP="00B05091">
      <w:pPr>
        <w:spacing w:after="0" w:line="240" w:lineRule="auto"/>
        <w:ind w:left="4320"/>
      </w:pPr>
      <w:r>
        <w:t xml:space="preserve">                                    Helena MT, 59602</w:t>
      </w:r>
    </w:p>
    <w:p w14:paraId="77699565" w14:textId="77777777" w:rsidR="005E00C2" w:rsidRDefault="005E00C2" w:rsidP="005E00C2">
      <w:pPr>
        <w:spacing w:after="120" w:line="240" w:lineRule="auto"/>
      </w:pPr>
    </w:p>
    <w:p w14:paraId="25C9128D" w14:textId="77777777" w:rsidR="00504B84" w:rsidRDefault="00504B84" w:rsidP="005E00C2">
      <w:pPr>
        <w:spacing w:after="120" w:line="240" w:lineRule="auto"/>
        <w:rPr>
          <w:b/>
          <w:bCs/>
        </w:rPr>
      </w:pPr>
    </w:p>
    <w:p w14:paraId="755B502F" w14:textId="62F82FEA" w:rsidR="005078F5" w:rsidRDefault="005078F5" w:rsidP="005E00C2">
      <w:pPr>
        <w:spacing w:after="120" w:line="240" w:lineRule="auto"/>
      </w:pPr>
      <w:r w:rsidRPr="001A6361">
        <w:rPr>
          <w:b/>
          <w:bCs/>
        </w:rPr>
        <w:t>Entry #</w:t>
      </w:r>
      <w:r>
        <w:t>_________________</w:t>
      </w:r>
      <w:proofErr w:type="gramStart"/>
      <w:r>
        <w:t>_(</w:t>
      </w:r>
      <w:proofErr w:type="gramEnd"/>
      <w:r>
        <w:t>leave blank, HQG will assign #)</w:t>
      </w:r>
    </w:p>
    <w:p w14:paraId="3D0ECD02" w14:textId="258B9552" w:rsidR="005078F5" w:rsidRDefault="005078F5" w:rsidP="005E00C2">
      <w:pPr>
        <w:spacing w:after="120" w:line="240" w:lineRule="auto"/>
      </w:pPr>
      <w:r w:rsidRPr="001A6361">
        <w:rPr>
          <w:b/>
          <w:bCs/>
        </w:rPr>
        <w:t>Name</w:t>
      </w:r>
      <w:r>
        <w:t xml:space="preserve">______________________________________________ </w:t>
      </w:r>
      <w:r w:rsidRPr="001A6361">
        <w:rPr>
          <w:b/>
          <w:bCs/>
        </w:rPr>
        <w:t>Phone</w:t>
      </w:r>
      <w:r>
        <w:t xml:space="preserve"> #___________________________</w:t>
      </w:r>
    </w:p>
    <w:p w14:paraId="76EC2B00" w14:textId="641149EA" w:rsidR="005078F5" w:rsidRDefault="005078F5" w:rsidP="005E00C2">
      <w:pPr>
        <w:spacing w:after="120" w:line="240" w:lineRule="auto"/>
      </w:pPr>
      <w:r w:rsidRPr="001A6361">
        <w:rPr>
          <w:b/>
          <w:bCs/>
        </w:rPr>
        <w:t>Address</w:t>
      </w:r>
      <w:r>
        <w:t xml:space="preserve">____________________________________________ </w:t>
      </w:r>
      <w:r w:rsidRPr="001A6361">
        <w:rPr>
          <w:b/>
          <w:bCs/>
        </w:rPr>
        <w:t>City/Zip</w:t>
      </w:r>
      <w:r>
        <w:t xml:space="preserve"> ___________________________</w:t>
      </w:r>
    </w:p>
    <w:p w14:paraId="064D8BE0" w14:textId="44704138" w:rsidR="005078F5" w:rsidRDefault="005078F5" w:rsidP="005E00C2">
      <w:pPr>
        <w:spacing w:after="120" w:line="240" w:lineRule="auto"/>
      </w:pPr>
      <w:r w:rsidRPr="001A6361">
        <w:rPr>
          <w:b/>
          <w:bCs/>
        </w:rPr>
        <w:t>Email</w:t>
      </w:r>
      <w:r>
        <w:t xml:space="preserve">____________________________________________ </w:t>
      </w:r>
      <w:r w:rsidRPr="001A6361">
        <w:rPr>
          <w:b/>
          <w:bCs/>
        </w:rPr>
        <w:t>HQG Member</w:t>
      </w:r>
      <w:r>
        <w:t xml:space="preserve">: </w:t>
      </w:r>
      <w:proofErr w:type="gramStart"/>
      <w:r>
        <w:t>Yes  No</w:t>
      </w:r>
      <w:proofErr w:type="gramEnd"/>
      <w:r>
        <w:t xml:space="preserve">  </w:t>
      </w:r>
      <w:r w:rsidRPr="001A6361">
        <w:rPr>
          <w:b/>
          <w:bCs/>
        </w:rPr>
        <w:t>Youth</w:t>
      </w:r>
      <w:r>
        <w:t xml:space="preserve"> (&lt;18) Yes  No</w:t>
      </w:r>
    </w:p>
    <w:p w14:paraId="19295895" w14:textId="77777777" w:rsidR="00423E80" w:rsidRDefault="00423E80" w:rsidP="005E00C2">
      <w:pPr>
        <w:spacing w:after="120" w:line="240" w:lineRule="auto"/>
        <w:rPr>
          <w:b/>
          <w:bCs/>
        </w:rPr>
      </w:pPr>
    </w:p>
    <w:p w14:paraId="3016CCB6" w14:textId="079924E7" w:rsidR="005078F5" w:rsidRDefault="005078F5" w:rsidP="005E00C2">
      <w:pPr>
        <w:spacing w:after="120" w:line="240" w:lineRule="auto"/>
      </w:pPr>
      <w:r w:rsidRPr="006F1679">
        <w:rPr>
          <w:b/>
          <w:bCs/>
        </w:rPr>
        <w:t>Title of Quilt</w:t>
      </w:r>
      <w:r>
        <w:t>__________________________________________________________________________</w:t>
      </w:r>
    </w:p>
    <w:p w14:paraId="4C0C20BA" w14:textId="0544F9D7" w:rsidR="005078F5" w:rsidRDefault="005078F5" w:rsidP="005E00C2">
      <w:pPr>
        <w:spacing w:after="120" w:line="240" w:lineRule="auto"/>
      </w:pPr>
      <w:r w:rsidRPr="006F1679">
        <w:rPr>
          <w:b/>
          <w:bCs/>
        </w:rPr>
        <w:t>Pattern Source</w:t>
      </w:r>
      <w:r>
        <w:t xml:space="preserve"> (pattern, book, designer</w:t>
      </w:r>
      <w:proofErr w:type="gramStart"/>
      <w:r>
        <w:t>)_</w:t>
      </w:r>
      <w:proofErr w:type="gramEnd"/>
      <w:r>
        <w:t>___________________________________________________</w:t>
      </w:r>
    </w:p>
    <w:p w14:paraId="423168E6" w14:textId="083A44CA" w:rsidR="005078F5" w:rsidRDefault="005078F5" w:rsidP="005E00C2">
      <w:pPr>
        <w:spacing w:after="120" w:line="240" w:lineRule="auto"/>
      </w:pPr>
      <w:r w:rsidRPr="006F1679">
        <w:rPr>
          <w:b/>
          <w:bCs/>
        </w:rPr>
        <w:t xml:space="preserve">Size of </w:t>
      </w:r>
      <w:proofErr w:type="spellStart"/>
      <w:r w:rsidRPr="006F1679">
        <w:rPr>
          <w:b/>
          <w:bCs/>
        </w:rPr>
        <w:t>Quilt</w:t>
      </w:r>
      <w:proofErr w:type="gramStart"/>
      <w:r>
        <w:t>:_</w:t>
      </w:r>
      <w:proofErr w:type="gramEnd"/>
      <w:r>
        <w:t>_________Width</w:t>
      </w:r>
      <w:proofErr w:type="spellEnd"/>
      <w:r>
        <w:t xml:space="preserve"> </w:t>
      </w:r>
      <w:proofErr w:type="spellStart"/>
      <w:r>
        <w:t>x</w:t>
      </w:r>
      <w:r w:rsidR="005E00C2">
        <w:t>__________Length</w:t>
      </w:r>
      <w:proofErr w:type="spellEnd"/>
    </w:p>
    <w:p w14:paraId="70EA4A25" w14:textId="7D63E3B0" w:rsidR="005E00C2" w:rsidRDefault="005E00C2" w:rsidP="00CF23C7">
      <w:pPr>
        <w:spacing w:afterLines="40" w:after="96" w:line="240" w:lineRule="auto"/>
      </w:pPr>
      <w:r w:rsidRPr="001A6361">
        <w:rPr>
          <w:b/>
          <w:bCs/>
        </w:rPr>
        <w:t>Category:</w:t>
      </w:r>
      <w:r>
        <w:t xml:space="preserve"> (check only one</w:t>
      </w:r>
      <w:r w:rsidR="00CD469B">
        <w:t xml:space="preserve"> category </w:t>
      </w:r>
      <w:proofErr w:type="gramStart"/>
      <w:r w:rsidR="00CD469B">
        <w:t xml:space="preserve">below </w:t>
      </w:r>
      <w:r>
        <w:t>)</w:t>
      </w:r>
      <w:proofErr w:type="gramEnd"/>
      <w:r w:rsidR="00E65B82">
        <w:t xml:space="preserve"> *</w:t>
      </w:r>
      <w:r w:rsidR="00CD469B">
        <w:rPr>
          <w:i/>
          <w:iCs/>
        </w:rPr>
        <w:t xml:space="preserve">I this a </w:t>
      </w:r>
      <w:r w:rsidR="00E65B82" w:rsidRPr="00E65B82">
        <w:rPr>
          <w:i/>
          <w:iCs/>
        </w:rPr>
        <w:t xml:space="preserve"> youth</w:t>
      </w:r>
      <w:r w:rsidR="00CD469B">
        <w:rPr>
          <w:i/>
          <w:iCs/>
        </w:rPr>
        <w:t xml:space="preserve"> Quilt  YES or NO  (circle one)</w:t>
      </w:r>
    </w:p>
    <w:p w14:paraId="46E9D94A" w14:textId="19DDCA67" w:rsidR="005E00C2" w:rsidRDefault="005E00C2" w:rsidP="00CF23C7">
      <w:pPr>
        <w:spacing w:afterLines="40" w:after="96" w:line="240" w:lineRule="auto"/>
      </w:pPr>
      <w:r>
        <w:tab/>
      </w:r>
      <w:r w:rsidR="00E65B82">
        <w:t xml:space="preserve"> </w:t>
      </w:r>
      <w:r>
        <w:t xml:space="preserve">(200) Full/Twin Bed Quilt____ </w:t>
      </w:r>
      <w:r w:rsidR="00CD469B">
        <w:t xml:space="preserve">    </w:t>
      </w:r>
      <w:r w:rsidR="00310D08">
        <w:t xml:space="preserve"> </w:t>
      </w:r>
      <w:r>
        <w:t>(300</w:t>
      </w:r>
      <w:proofErr w:type="gramStart"/>
      <w:r>
        <w:t>)Queen</w:t>
      </w:r>
      <w:proofErr w:type="gramEnd"/>
      <w:r>
        <w:t xml:space="preserve">/King Bed Quilt____ </w:t>
      </w:r>
      <w:r w:rsidR="00CD469B">
        <w:t xml:space="preserve">      </w:t>
      </w:r>
      <w:r>
        <w:t>(400) Crib/Lap Quilt____</w:t>
      </w:r>
    </w:p>
    <w:p w14:paraId="460057F5" w14:textId="3E1412DF" w:rsidR="005E00C2" w:rsidRDefault="005E00C2" w:rsidP="00CF23C7">
      <w:pPr>
        <w:spacing w:after="80" w:line="240" w:lineRule="auto"/>
      </w:pPr>
      <w:r>
        <w:tab/>
      </w:r>
      <w:r w:rsidR="00310D08">
        <w:t xml:space="preserve"> </w:t>
      </w:r>
      <w:r>
        <w:t xml:space="preserve">(500) Wall Hanging____ </w:t>
      </w:r>
      <w:r w:rsidR="00CD469B">
        <w:t xml:space="preserve">        </w:t>
      </w:r>
      <w:r w:rsidR="00310D08">
        <w:t xml:space="preserve"> </w:t>
      </w:r>
      <w:r w:rsidR="00CD469B">
        <w:t xml:space="preserve">       </w:t>
      </w:r>
      <w:r>
        <w:t xml:space="preserve">(600) Art Quilt____ </w:t>
      </w:r>
      <w:r w:rsidR="00CD469B">
        <w:t xml:space="preserve">                            </w:t>
      </w:r>
      <w:r w:rsidR="00310D08">
        <w:t xml:space="preserve"> </w:t>
      </w:r>
      <w:r>
        <w:t>(700) Misc. (purses, runners, etc.)____</w:t>
      </w:r>
    </w:p>
    <w:p w14:paraId="5D59ACC4" w14:textId="5875E662" w:rsidR="005E00C2" w:rsidRDefault="005E00C2" w:rsidP="007A2E87">
      <w:pPr>
        <w:spacing w:after="80" w:line="240" w:lineRule="auto"/>
      </w:pPr>
      <w:r>
        <w:tab/>
        <w:t xml:space="preserve">(800) HQG Challenge____ </w:t>
      </w:r>
      <w:r w:rsidR="00CD469B">
        <w:t xml:space="preserve">             </w:t>
      </w:r>
      <w:r w:rsidR="00310D08">
        <w:t xml:space="preserve"> </w:t>
      </w:r>
      <w:r>
        <w:t>(900) Antique Quilt (</w:t>
      </w:r>
      <w:r w:rsidR="00CD469B">
        <w:t xml:space="preserve">50 + </w:t>
      </w:r>
      <w:proofErr w:type="spellStart"/>
      <w:proofErr w:type="gramStart"/>
      <w:r w:rsidR="00CD469B">
        <w:t>yrs</w:t>
      </w:r>
      <w:proofErr w:type="spellEnd"/>
      <w:r w:rsidR="00CD469B">
        <w:t xml:space="preserve"> </w:t>
      </w:r>
      <w:r w:rsidR="00CF23C7">
        <w:t>)_</w:t>
      </w:r>
      <w:proofErr w:type="gramEnd"/>
      <w:r w:rsidR="00CF23C7">
        <w:t>___</w:t>
      </w:r>
    </w:p>
    <w:p w14:paraId="2FD58031" w14:textId="1BCC587F" w:rsidR="00440CB4" w:rsidRDefault="00440CB4" w:rsidP="007A2E87">
      <w:pPr>
        <w:spacing w:after="80" w:line="240" w:lineRule="auto"/>
      </w:pPr>
      <w:r w:rsidRPr="001A6361">
        <w:rPr>
          <w:b/>
          <w:bCs/>
        </w:rPr>
        <w:t>Construction and Quilting Techniques</w:t>
      </w:r>
      <w:r w:rsidR="001A6361">
        <w:t xml:space="preserve"> (check as many as applicable)</w:t>
      </w:r>
    </w:p>
    <w:p w14:paraId="4645AD9E" w14:textId="63432CAA" w:rsidR="005E00C2" w:rsidRDefault="00AB2EEB" w:rsidP="0085295F">
      <w:pPr>
        <w:spacing w:after="40" w:line="240" w:lineRule="auto"/>
      </w:pPr>
      <w:r>
        <w:rPr>
          <w:u w:val="single"/>
        </w:rPr>
        <w:t>Construction:</w:t>
      </w:r>
      <w:r>
        <w:t xml:space="preserve">  Hand pieced____</w:t>
      </w:r>
      <w:r w:rsidR="00A24371">
        <w:t xml:space="preserve"> </w:t>
      </w:r>
      <w:r w:rsidR="000F60D1">
        <w:t xml:space="preserve">  </w:t>
      </w:r>
      <w:r w:rsidR="00A24371">
        <w:t xml:space="preserve">Hand applique____ </w:t>
      </w:r>
      <w:r w:rsidR="000F60D1">
        <w:t xml:space="preserve">  </w:t>
      </w:r>
      <w:r w:rsidR="00A24371">
        <w:t xml:space="preserve">Machine pieced____ </w:t>
      </w:r>
      <w:r w:rsidR="000F60D1">
        <w:t xml:space="preserve">  </w:t>
      </w:r>
      <w:r w:rsidR="00A24371">
        <w:t>Machine applique____</w:t>
      </w:r>
    </w:p>
    <w:p w14:paraId="15CF2F56" w14:textId="045EE977" w:rsidR="00A24371" w:rsidRDefault="007B61DA" w:rsidP="0085295F">
      <w:pPr>
        <w:spacing w:after="40" w:line="240" w:lineRule="auto"/>
      </w:pPr>
      <w:r>
        <w:t xml:space="preserve">                          </w:t>
      </w:r>
      <w:r w:rsidR="00A24371">
        <w:t>Paper pieced____</w:t>
      </w:r>
      <w:r>
        <w:t xml:space="preserve"> </w:t>
      </w:r>
      <w:r w:rsidR="000F60D1">
        <w:t xml:space="preserve">  </w:t>
      </w:r>
      <w:r>
        <w:t>Other____</w:t>
      </w:r>
    </w:p>
    <w:p w14:paraId="2EAB9763" w14:textId="77777777" w:rsidR="00F57CC9" w:rsidRDefault="00F57CC9" w:rsidP="00F57CC9">
      <w:pPr>
        <w:spacing w:after="80" w:line="240" w:lineRule="auto"/>
      </w:pPr>
      <w:r>
        <w:rPr>
          <w:u w:val="single"/>
        </w:rPr>
        <w:t>Quilted by:</w:t>
      </w:r>
      <w:r>
        <w:t xml:space="preserve"> Owner or professional (circle one) If professional, who? ___________________________________________</w:t>
      </w:r>
    </w:p>
    <w:p w14:paraId="0A075EF8" w14:textId="585C5E1C" w:rsidR="00B24955" w:rsidRDefault="0083634A" w:rsidP="005B3552">
      <w:pPr>
        <w:spacing w:after="80" w:line="240" w:lineRule="auto"/>
        <w:ind w:left="870"/>
      </w:pPr>
      <w:r>
        <w:t>Long arm___</w:t>
      </w:r>
      <w:r w:rsidR="00493606">
        <w:t xml:space="preserve">_ </w:t>
      </w:r>
      <w:r w:rsidR="003E43EA">
        <w:t xml:space="preserve">Computerized____ Free Motion____  </w:t>
      </w:r>
      <w:r w:rsidR="00493606">
        <w:t>Hand</w:t>
      </w:r>
      <w:r>
        <w:t>____  Sewing Machine____</w:t>
      </w:r>
      <w:r w:rsidR="00284026">
        <w:t xml:space="preserve">  </w:t>
      </w:r>
      <w:r w:rsidR="00EE0E6F">
        <w:t xml:space="preserve">Other____  </w:t>
      </w:r>
      <w:r w:rsidR="00B37241">
        <w:t xml:space="preserve"> </w:t>
      </w:r>
      <w:r w:rsidR="00EE0E6F">
        <w:t>If other, please describe/explain techn</w:t>
      </w:r>
      <w:r w:rsidR="00F5421F">
        <w:t>ique and/or method</w:t>
      </w:r>
      <w:r w:rsidR="00D939B1">
        <w:t>s</w:t>
      </w:r>
      <w:r w:rsidR="008B4C73">
        <w:t xml:space="preserve"> used:________</w:t>
      </w:r>
      <w:r w:rsidR="00B24955">
        <w:t>________________________________________________________________</w:t>
      </w:r>
      <w:r w:rsidR="001463D7">
        <w:t>_</w:t>
      </w:r>
      <w:r w:rsidR="00B24955">
        <w:t>_________________________________</w:t>
      </w:r>
      <w:r w:rsidR="001463D7">
        <w:t>____________________________________________</w:t>
      </w:r>
      <w:r w:rsidR="00F57CC9">
        <w:t>__________________________</w:t>
      </w:r>
    </w:p>
    <w:p w14:paraId="1D82FEE0" w14:textId="77777777" w:rsidR="00423E80" w:rsidRDefault="00423E80" w:rsidP="00AA4FBE">
      <w:pPr>
        <w:spacing w:after="40" w:line="240" w:lineRule="auto"/>
        <w:rPr>
          <w:b/>
          <w:bCs/>
        </w:rPr>
      </w:pPr>
    </w:p>
    <w:p w14:paraId="41E5F126" w14:textId="62381B7A" w:rsidR="00110349" w:rsidRDefault="00AA4FBE" w:rsidP="00AA4FBE">
      <w:pPr>
        <w:spacing w:after="40" w:line="240" w:lineRule="auto"/>
      </w:pPr>
      <w:r w:rsidRPr="00970010">
        <w:rPr>
          <w:b/>
          <w:bCs/>
        </w:rPr>
        <w:t>Who will be picking up your quilt</w:t>
      </w:r>
      <w:r w:rsidR="00D84279" w:rsidRPr="00970010">
        <w:rPr>
          <w:b/>
          <w:bCs/>
        </w:rPr>
        <w:t xml:space="preserve"> after the show?</w:t>
      </w:r>
      <w:r w:rsidR="00132FF7">
        <w:t xml:space="preserve">  Owner (self</w:t>
      </w:r>
      <w:proofErr w:type="gramStart"/>
      <w:r w:rsidR="00132FF7">
        <w:t>)_</w:t>
      </w:r>
      <w:proofErr w:type="gramEnd"/>
      <w:r w:rsidR="00132FF7">
        <w:t>___</w:t>
      </w:r>
      <w:r w:rsidR="00F43E7D">
        <w:t xml:space="preserve">  Someone else____  If someone else, who?  </w:t>
      </w:r>
      <w:r w:rsidR="009B59B4">
        <w:t>Name: _</w:t>
      </w:r>
      <w:r w:rsidR="00F43E7D">
        <w:t>______________________</w:t>
      </w:r>
      <w:r w:rsidR="00970010">
        <w:t>______________ Phone#</w:t>
      </w:r>
      <w:r w:rsidR="009B59B4">
        <w:t>:</w:t>
      </w:r>
      <w:r w:rsidR="00970010">
        <w:t>_________________________</w:t>
      </w:r>
    </w:p>
    <w:p w14:paraId="67E7C9C9" w14:textId="47F0BFC2" w:rsidR="008726AD" w:rsidRDefault="00875153" w:rsidP="00AA4FBE">
      <w:pPr>
        <w:spacing w:after="40" w:line="240" w:lineRule="auto"/>
      </w:pPr>
      <w:r>
        <w:t>Special</w:t>
      </w:r>
      <w:r w:rsidR="008726AD">
        <w:t xml:space="preserve"> </w:t>
      </w:r>
      <w:r w:rsidR="00855B2F">
        <w:t>pick-up</w:t>
      </w:r>
      <w:r w:rsidR="008726AD">
        <w:t xml:space="preserve"> instructions</w:t>
      </w:r>
      <w:proofErr w:type="gramStart"/>
      <w:r w:rsidR="008726AD">
        <w:t>?</w:t>
      </w:r>
      <w:r>
        <w:t>_</w:t>
      </w:r>
      <w:proofErr w:type="gramEnd"/>
      <w:r>
        <w:t>_____________________________________________________________</w:t>
      </w:r>
    </w:p>
    <w:p w14:paraId="4B9F0CFD" w14:textId="45788BE6" w:rsidR="00F1572F" w:rsidRDefault="003B5B60" w:rsidP="00841E2A">
      <w:pPr>
        <w:spacing w:after="0" w:line="240" w:lineRule="auto"/>
      </w:pPr>
      <w:r>
        <w:rPr>
          <w:b/>
          <w:bCs/>
        </w:rPr>
        <w:t xml:space="preserve">You will need to be a guild member to sell your quilt. </w:t>
      </w:r>
      <w:r>
        <w:t>Membership dues are $20</w:t>
      </w:r>
      <w:r w:rsidR="004E3AA2">
        <w:t xml:space="preserve"> a year</w:t>
      </w:r>
      <w:r w:rsidR="00C44C3C">
        <w:t xml:space="preserve">. If you would like to become a </w:t>
      </w:r>
      <w:r w:rsidR="00232B5F">
        <w:t>member,</w:t>
      </w:r>
      <w:r w:rsidR="00C44C3C">
        <w:t xml:space="preserve"> please return a check</w:t>
      </w:r>
      <w:r w:rsidR="008039E9">
        <w:t xml:space="preserve"> made out to Helena Quilters’ Guild with</w:t>
      </w:r>
      <w:r w:rsidR="00232B5F">
        <w:t xml:space="preserve"> this</w:t>
      </w:r>
      <w:r w:rsidR="008039E9">
        <w:t xml:space="preserve"> registration form to the address listed above. </w:t>
      </w:r>
    </w:p>
    <w:p w14:paraId="7DF260D7" w14:textId="77777777" w:rsidR="00FF1A58" w:rsidRDefault="00FF1A58" w:rsidP="00841E2A">
      <w:pPr>
        <w:spacing w:after="0" w:line="240" w:lineRule="auto"/>
      </w:pPr>
    </w:p>
    <w:p w14:paraId="7BCE39B2" w14:textId="331D937F" w:rsidR="00423E80" w:rsidRDefault="00302DA2" w:rsidP="00F65ED6">
      <w:pPr>
        <w:spacing w:after="40" w:line="240" w:lineRule="auto"/>
        <w:rPr>
          <w:sz w:val="20"/>
          <w:szCs w:val="20"/>
        </w:rPr>
      </w:pPr>
      <w:r w:rsidRPr="005F20F1">
        <w:rPr>
          <w:sz w:val="20"/>
          <w:szCs w:val="20"/>
        </w:rPr>
        <w:t>Disclaimer: (please review before you sign) I wish to enter</w:t>
      </w:r>
      <w:r w:rsidR="00055853" w:rsidRPr="005F20F1">
        <w:rPr>
          <w:sz w:val="20"/>
          <w:szCs w:val="20"/>
        </w:rPr>
        <w:t xml:space="preserve"> the above item and understand that the HQG will take every precaution to protect my entry. I realize that HQG cannot be held</w:t>
      </w:r>
      <w:r w:rsidR="009F78DA" w:rsidRPr="005F20F1">
        <w:rPr>
          <w:sz w:val="20"/>
          <w:szCs w:val="20"/>
        </w:rPr>
        <w:t xml:space="preserve"> responsible for acts beyond its control. You have my permission to photograph this entry. By signing this </w:t>
      </w:r>
      <w:r w:rsidR="00F529BB" w:rsidRPr="005F20F1">
        <w:rPr>
          <w:sz w:val="20"/>
          <w:szCs w:val="20"/>
        </w:rPr>
        <w:t>agreement,</w:t>
      </w:r>
      <w:r w:rsidR="009F78DA" w:rsidRPr="005F20F1">
        <w:rPr>
          <w:sz w:val="20"/>
          <w:szCs w:val="20"/>
        </w:rPr>
        <w:t xml:space="preserve"> I expressly agree to release </w:t>
      </w:r>
      <w:r w:rsidR="00F27E3E">
        <w:rPr>
          <w:sz w:val="20"/>
          <w:szCs w:val="20"/>
        </w:rPr>
        <w:t xml:space="preserve">HQG, its </w:t>
      </w:r>
      <w:r w:rsidR="009F78DA" w:rsidRPr="005F20F1">
        <w:rPr>
          <w:sz w:val="20"/>
          <w:szCs w:val="20"/>
        </w:rPr>
        <w:t>members</w:t>
      </w:r>
      <w:r w:rsidR="00F27E3E">
        <w:rPr>
          <w:sz w:val="20"/>
          <w:szCs w:val="20"/>
        </w:rPr>
        <w:t>, and officers</w:t>
      </w:r>
      <w:r w:rsidR="009F78DA" w:rsidRPr="005F20F1">
        <w:rPr>
          <w:sz w:val="20"/>
          <w:szCs w:val="20"/>
        </w:rPr>
        <w:t xml:space="preserve"> from all liability for loss, damage, theft, or destruction of my</w:t>
      </w:r>
      <w:r w:rsidR="00500CAF" w:rsidRPr="005F20F1">
        <w:rPr>
          <w:sz w:val="20"/>
          <w:szCs w:val="20"/>
        </w:rPr>
        <w:t xml:space="preserve"> entry.</w:t>
      </w:r>
    </w:p>
    <w:p w14:paraId="36CDE005" w14:textId="77777777" w:rsidR="00C90A05" w:rsidRDefault="00500CAF" w:rsidP="00F65ED6">
      <w:pPr>
        <w:spacing w:after="40" w:line="240" w:lineRule="auto"/>
      </w:pPr>
      <w:r w:rsidRPr="00486196">
        <w:rPr>
          <w:b/>
          <w:bCs/>
        </w:rPr>
        <w:t xml:space="preserve">Signature of </w:t>
      </w:r>
      <w:r w:rsidR="00967AAC" w:rsidRPr="00486196">
        <w:rPr>
          <w:b/>
          <w:bCs/>
        </w:rPr>
        <w:t>entrant:</w:t>
      </w:r>
      <w:r w:rsidR="00967AAC">
        <w:t xml:space="preserve"> _</w:t>
      </w:r>
      <w:r>
        <w:t>_____________________________________________</w:t>
      </w:r>
      <w:r w:rsidR="005F20F1">
        <w:t xml:space="preserve"> </w:t>
      </w:r>
      <w:r w:rsidRPr="00486196">
        <w:rPr>
          <w:b/>
          <w:bCs/>
        </w:rPr>
        <w:t>Date</w:t>
      </w:r>
      <w:proofErr w:type="gramStart"/>
      <w:r w:rsidRPr="00486196">
        <w:rPr>
          <w:b/>
          <w:bCs/>
        </w:rPr>
        <w:t>:</w:t>
      </w:r>
      <w:r>
        <w:t>_</w:t>
      </w:r>
      <w:proofErr w:type="gramEnd"/>
      <w:r>
        <w:t>__________</w:t>
      </w:r>
      <w:r w:rsidR="00F65ED6">
        <w:t>_____</w:t>
      </w:r>
    </w:p>
    <w:p w14:paraId="19C0347B" w14:textId="4FDBE30C" w:rsidR="00D11531" w:rsidRDefault="00160CB0" w:rsidP="00FF4888">
      <w:pPr>
        <w:spacing w:after="40" w:line="240" w:lineRule="auto"/>
        <w:jc w:val="center"/>
      </w:pPr>
      <w:r>
        <w:rPr>
          <w:noProof/>
        </w:rPr>
        <w:lastRenderedPageBreak/>
        <mc:AlternateContent>
          <mc:Choice Requires="wps">
            <w:drawing>
              <wp:anchor distT="0" distB="0" distL="114300" distR="114300" simplePos="0" relativeHeight="251657215" behindDoc="1" locked="0" layoutInCell="1" allowOverlap="1" wp14:anchorId="35C21BB7" wp14:editId="60CF0AD6">
                <wp:simplePos x="0" y="0"/>
                <wp:positionH relativeFrom="margin">
                  <wp:posOffset>-102870</wp:posOffset>
                </wp:positionH>
                <wp:positionV relativeFrom="paragraph">
                  <wp:posOffset>617220</wp:posOffset>
                </wp:positionV>
                <wp:extent cx="6991350" cy="471297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6991350" cy="47129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D51A97" id="Rectangle 4" o:spid="_x0000_s1026" style="position:absolute;margin-left:-8.1pt;margin-top:48.6pt;width:550.5pt;height:371.1pt;z-index:-25165926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" fillcolor="white [3201]" strokecolor="#70ad47 [3209]" strokeweight="1pt">
                <w10:wrap anchorx="margin"/>
              </v:rect>
            </w:pict>
          </mc:Fallback>
        </mc:AlternateContent>
      </w:r>
      <w:r w:rsidR="006B2958">
        <w:rPr>
          <w:noProof/>
        </w:rPr>
        <w:drawing>
          <wp:inline distT="0" distB="0" distL="0" distR="0" wp14:anchorId="3ACCFACA" wp14:editId="169B05B6">
            <wp:extent cx="556260" cy="556260"/>
            <wp:effectExtent l="0" t="0" r="0" b="0"/>
            <wp:docPr id="6" name="Graphic 6" descr="Safety P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afety Pin with solid fill"/>
                    <pic:cNvPicPr/>
                  </pic:nvPicPr>
                  <pic:blipFill>
                    <a:blip r:embed="rId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7"/>
                        </a:ext>
                      </a:extLst>
                    </a:blip>
                    <a:stretch>
                      <a:fillRect/>
                    </a:stretch>
                  </pic:blipFill>
                  <pic:spPr>
                    <a:xfrm rot="2462317">
                      <a:off x="0" y="0"/>
                      <a:ext cx="556260" cy="556260"/>
                    </a:xfrm>
                    <a:prstGeom prst="rect">
                      <a:avLst/>
                    </a:prstGeom>
                  </pic:spPr>
                </pic:pic>
              </a:graphicData>
            </a:graphic>
          </wp:inline>
        </w:drawing>
      </w:r>
      <w:r w:rsidR="00AF491E">
        <w:t xml:space="preserve">Pin to </w:t>
      </w:r>
      <w:r w:rsidR="00FF4888">
        <w:t>middle, right side of quilt</w:t>
      </w:r>
      <w:r w:rsidR="00830AB5">
        <w:t xml:space="preserve"> (all 4 corners of paper)</w:t>
      </w:r>
      <w:bookmarkStart w:id="0" w:name="_GoBack"/>
      <w:bookmarkEnd w:id="0"/>
      <w:r w:rsidR="00003BD0">
        <w:rPr>
          <w:noProof/>
        </w:rPr>
        <w:drawing>
          <wp:inline distT="0" distB="0" distL="0" distR="0" wp14:anchorId="21627FC1" wp14:editId="5ACBC30A">
            <wp:extent cx="556260" cy="556260"/>
            <wp:effectExtent l="0" t="0" r="0" b="0"/>
            <wp:docPr id="8" name="Graphic 8" descr="Safety P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afety Pin with solid fill"/>
                    <pic:cNvPicPr/>
                  </pic:nvPicPr>
                  <pic:blipFill>
                    <a:blip r:embed="rId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7"/>
                        </a:ext>
                      </a:extLst>
                    </a:blip>
                    <a:stretch>
                      <a:fillRect/>
                    </a:stretch>
                  </pic:blipFill>
                  <pic:spPr>
                    <a:xfrm rot="2462317">
                      <a:off x="0" y="0"/>
                      <a:ext cx="556260" cy="556260"/>
                    </a:xfrm>
                    <a:prstGeom prst="rect">
                      <a:avLst/>
                    </a:prstGeom>
                  </pic:spPr>
                </pic:pic>
              </a:graphicData>
            </a:graphic>
          </wp:inline>
        </w:drawing>
      </w:r>
    </w:p>
    <w:p w14:paraId="4F6DD047" w14:textId="6E6999F5" w:rsidR="00D11531" w:rsidRDefault="006C2A1D" w:rsidP="006C2A1D">
      <w:pPr>
        <w:spacing w:after="40" w:line="240" w:lineRule="auto"/>
        <w:rPr>
          <w:sz w:val="20"/>
          <w:szCs w:val="20"/>
        </w:rPr>
      </w:pPr>
      <w:r>
        <w:rPr>
          <w:noProof/>
        </w:rPr>
        <w:drawing>
          <wp:inline distT="0" distB="0" distL="0" distR="0" wp14:anchorId="69C785CE" wp14:editId="26652015">
            <wp:extent cx="556260" cy="556260"/>
            <wp:effectExtent l="0" t="0" r="0" b="0"/>
            <wp:docPr id="9" name="Graphic 9" descr="Safety P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afety Pin with solid fill"/>
                    <pic:cNvPicPr/>
                  </pic:nvPicPr>
                  <pic:blipFill>
                    <a:blip r:embed="rId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7"/>
                        </a:ext>
                      </a:extLst>
                    </a:blip>
                    <a:stretch>
                      <a:fillRect/>
                    </a:stretch>
                  </pic:blipFill>
                  <pic:spPr>
                    <a:xfrm rot="2462317">
                      <a:off x="0" y="0"/>
                      <a:ext cx="556260" cy="556260"/>
                    </a:xfrm>
                    <a:prstGeom prst="rect">
                      <a:avLst/>
                    </a:prstGeom>
                  </pic:spPr>
                </pic:pic>
              </a:graphicData>
            </a:graphic>
          </wp:inline>
        </w:drawing>
      </w:r>
      <w:r w:rsidR="00F45697">
        <w:rPr>
          <w:sz w:val="20"/>
          <w:szCs w:val="20"/>
        </w:rPr>
        <w:tab/>
      </w:r>
      <w:r w:rsidR="00F45697">
        <w:rPr>
          <w:sz w:val="20"/>
          <w:szCs w:val="20"/>
        </w:rPr>
        <w:tab/>
      </w:r>
      <w:r w:rsidR="00F45697">
        <w:rPr>
          <w:sz w:val="20"/>
          <w:szCs w:val="20"/>
        </w:rPr>
        <w:tab/>
      </w:r>
      <w:r w:rsidR="00F74EBC">
        <w:rPr>
          <w:sz w:val="20"/>
          <w:szCs w:val="20"/>
        </w:rPr>
        <w:t>Entry #_________________ (leave blank, HQG will assign #)</w:t>
      </w:r>
      <w:r w:rsidR="00F45697">
        <w:rPr>
          <w:sz w:val="20"/>
          <w:szCs w:val="20"/>
        </w:rPr>
        <w:tab/>
      </w:r>
      <w:r w:rsidR="00F45697">
        <w:rPr>
          <w:sz w:val="20"/>
          <w:szCs w:val="20"/>
        </w:rPr>
        <w:tab/>
      </w:r>
      <w:r w:rsidR="00F45697">
        <w:rPr>
          <w:sz w:val="20"/>
          <w:szCs w:val="20"/>
        </w:rPr>
        <w:tab/>
      </w:r>
      <w:r w:rsidR="00F45697">
        <w:rPr>
          <w:noProof/>
        </w:rPr>
        <w:t xml:space="preserve">         </w:t>
      </w:r>
      <w:r w:rsidR="00F45697">
        <w:rPr>
          <w:noProof/>
        </w:rPr>
        <w:drawing>
          <wp:inline distT="0" distB="0" distL="0" distR="0" wp14:anchorId="70B470C1" wp14:editId="5556981E">
            <wp:extent cx="556260" cy="556260"/>
            <wp:effectExtent l="0" t="0" r="0" b="0"/>
            <wp:docPr id="10" name="Graphic 10" descr="Safety P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afety Pin with solid fill"/>
                    <pic:cNvPicPr/>
                  </pic:nvPicPr>
                  <pic:blipFill>
                    <a:blip r:embed="rId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7"/>
                        </a:ext>
                      </a:extLst>
                    </a:blip>
                    <a:stretch>
                      <a:fillRect/>
                    </a:stretch>
                  </pic:blipFill>
                  <pic:spPr>
                    <a:xfrm rot="2462317">
                      <a:off x="0" y="0"/>
                      <a:ext cx="556260" cy="556260"/>
                    </a:xfrm>
                    <a:prstGeom prst="rect">
                      <a:avLst/>
                    </a:prstGeom>
                  </pic:spPr>
                </pic:pic>
              </a:graphicData>
            </a:graphic>
          </wp:inline>
        </w:drawing>
      </w:r>
    </w:p>
    <w:p w14:paraId="7073D5BF" w14:textId="51840E72" w:rsidR="00F74EBC" w:rsidRDefault="00F74EBC" w:rsidP="00515357">
      <w:pPr>
        <w:spacing w:after="40" w:line="240" w:lineRule="auto"/>
        <w:rPr>
          <w:sz w:val="20"/>
          <w:szCs w:val="20"/>
        </w:rPr>
      </w:pPr>
      <w:r w:rsidRPr="00515357">
        <w:rPr>
          <w:b/>
          <w:bCs/>
        </w:rPr>
        <w:t>Name</w:t>
      </w:r>
      <w:r>
        <w:rPr>
          <w:sz w:val="20"/>
          <w:szCs w:val="20"/>
        </w:rPr>
        <w:t>_________________________</w:t>
      </w:r>
      <w:r w:rsidR="00515357">
        <w:rPr>
          <w:sz w:val="20"/>
          <w:szCs w:val="20"/>
        </w:rPr>
        <w:t>_______________________________</w:t>
      </w:r>
      <w:r w:rsidR="00C4264C">
        <w:rPr>
          <w:sz w:val="20"/>
          <w:szCs w:val="20"/>
        </w:rPr>
        <w:t xml:space="preserve"> </w:t>
      </w:r>
      <w:r w:rsidR="00C4264C" w:rsidRPr="00515357">
        <w:rPr>
          <w:b/>
          <w:bCs/>
        </w:rPr>
        <w:t>City</w:t>
      </w:r>
      <w:r w:rsidR="00C4264C">
        <w:rPr>
          <w:sz w:val="20"/>
          <w:szCs w:val="20"/>
        </w:rPr>
        <w:t>___________________</w:t>
      </w:r>
      <w:r w:rsidR="00515357">
        <w:rPr>
          <w:sz w:val="20"/>
          <w:szCs w:val="20"/>
        </w:rPr>
        <w:t>_______________________</w:t>
      </w:r>
    </w:p>
    <w:p w14:paraId="46DAA29F" w14:textId="75E3B68F" w:rsidR="00C4264C" w:rsidRDefault="00C4264C" w:rsidP="00515357">
      <w:pPr>
        <w:spacing w:after="40" w:line="240" w:lineRule="auto"/>
        <w:rPr>
          <w:sz w:val="20"/>
          <w:szCs w:val="20"/>
        </w:rPr>
      </w:pPr>
      <w:r w:rsidRPr="00515357">
        <w:rPr>
          <w:b/>
          <w:bCs/>
        </w:rPr>
        <w:t>Pattern name &amp; author or designer</w:t>
      </w:r>
      <w:r>
        <w:rPr>
          <w:sz w:val="20"/>
          <w:szCs w:val="20"/>
        </w:rPr>
        <w:t xml:space="preserve"> __________________________________________</w:t>
      </w:r>
      <w:r w:rsidR="00515357">
        <w:rPr>
          <w:sz w:val="20"/>
          <w:szCs w:val="20"/>
        </w:rPr>
        <w:t>_________________________________</w:t>
      </w:r>
    </w:p>
    <w:p w14:paraId="064052CE" w14:textId="77777777" w:rsidR="00CF3019" w:rsidRDefault="00CF3019" w:rsidP="00CF3019">
      <w:pPr>
        <w:spacing w:afterLines="40" w:after="96" w:line="240" w:lineRule="auto"/>
      </w:pPr>
      <w:r w:rsidRPr="001A6361">
        <w:rPr>
          <w:b/>
          <w:bCs/>
        </w:rPr>
        <w:t>Category:</w:t>
      </w:r>
      <w:r>
        <w:t xml:space="preserve"> (check only one)</w:t>
      </w:r>
    </w:p>
    <w:p w14:paraId="6CB55B09" w14:textId="7120E582" w:rsidR="00CF3019" w:rsidRDefault="00CF3019" w:rsidP="00CF3019">
      <w:pPr>
        <w:spacing w:afterLines="40" w:after="96" w:line="240" w:lineRule="auto"/>
      </w:pPr>
      <w:r>
        <w:tab/>
      </w:r>
      <w:r w:rsidR="008B5F8E">
        <w:t xml:space="preserve">Y </w:t>
      </w:r>
      <w:r>
        <w:t xml:space="preserve">(200) Full/Twin Bed Quilt____ </w:t>
      </w:r>
      <w:r w:rsidR="008B5F8E">
        <w:t xml:space="preserve">Y </w:t>
      </w:r>
      <w:r>
        <w:t>(300</w:t>
      </w:r>
      <w:proofErr w:type="gramStart"/>
      <w:r>
        <w:t>)Queen</w:t>
      </w:r>
      <w:proofErr w:type="gramEnd"/>
      <w:r>
        <w:t xml:space="preserve">/King Bed Quilt____ </w:t>
      </w:r>
      <w:r w:rsidR="008B5F8E">
        <w:t xml:space="preserve">Y </w:t>
      </w:r>
      <w:r>
        <w:t>(400) Crib/Lap Quilt____</w:t>
      </w:r>
    </w:p>
    <w:p w14:paraId="04725CF0" w14:textId="79F9280B" w:rsidR="00CF3019" w:rsidRDefault="00CF3019" w:rsidP="00CF3019">
      <w:pPr>
        <w:spacing w:after="80" w:line="240" w:lineRule="auto"/>
      </w:pPr>
      <w:r>
        <w:tab/>
      </w:r>
      <w:r w:rsidR="008B5F8E">
        <w:t xml:space="preserve">Y </w:t>
      </w:r>
      <w:r>
        <w:t xml:space="preserve">(500) Wall Hanging____ </w:t>
      </w:r>
      <w:r w:rsidR="008B5F8E">
        <w:t xml:space="preserve">Y </w:t>
      </w:r>
      <w:r>
        <w:t xml:space="preserve">(600) Art Quilt____ </w:t>
      </w:r>
      <w:r w:rsidR="008B5F8E">
        <w:t xml:space="preserve">Y </w:t>
      </w:r>
      <w:r>
        <w:t>(700) Misc. (purses, runners, etc.)____</w:t>
      </w:r>
    </w:p>
    <w:p w14:paraId="32640F9F" w14:textId="27FBEBF2" w:rsidR="00CF3019" w:rsidRDefault="00CF3019" w:rsidP="00CF3019">
      <w:pPr>
        <w:spacing w:after="80" w:line="240" w:lineRule="auto"/>
      </w:pPr>
      <w:r>
        <w:tab/>
      </w:r>
      <w:r w:rsidR="008B5F8E">
        <w:t xml:space="preserve">Y </w:t>
      </w:r>
      <w:r>
        <w:t xml:space="preserve">(800) HQG Challenge____ </w:t>
      </w:r>
      <w:r w:rsidR="008B5F8E">
        <w:t xml:space="preserve">Y </w:t>
      </w:r>
      <w:r>
        <w:t xml:space="preserve">(900) Antique Quilt (50 </w:t>
      </w:r>
      <w:proofErr w:type="spellStart"/>
      <w:r>
        <w:t>yrs</w:t>
      </w:r>
      <w:proofErr w:type="spellEnd"/>
      <w:r>
        <w:t>+</w:t>
      </w:r>
      <w:proofErr w:type="gramStart"/>
      <w:r>
        <w:t>)_</w:t>
      </w:r>
      <w:proofErr w:type="gramEnd"/>
      <w:r>
        <w:t>___</w:t>
      </w:r>
    </w:p>
    <w:p w14:paraId="19A485F1" w14:textId="77777777" w:rsidR="007A740C" w:rsidRDefault="007A740C" w:rsidP="007A740C">
      <w:pPr>
        <w:spacing w:after="80" w:line="240" w:lineRule="auto"/>
      </w:pPr>
      <w:r w:rsidRPr="001A6361">
        <w:rPr>
          <w:b/>
          <w:bCs/>
        </w:rPr>
        <w:t>Construction and Quilting Techniques</w:t>
      </w:r>
      <w:r>
        <w:t xml:space="preserve"> (check as many as applicable)</w:t>
      </w:r>
    </w:p>
    <w:p w14:paraId="57B31D01" w14:textId="77777777" w:rsidR="007A740C" w:rsidRDefault="007A740C" w:rsidP="007A740C">
      <w:pPr>
        <w:spacing w:after="40" w:line="240" w:lineRule="auto"/>
      </w:pPr>
      <w:r>
        <w:rPr>
          <w:u w:val="single"/>
        </w:rPr>
        <w:t>Construction:</w:t>
      </w:r>
      <w:r>
        <w:t xml:space="preserve">  Hand pieced____   Hand applique____   Machine pieced____   Machine applique____</w:t>
      </w:r>
    </w:p>
    <w:p w14:paraId="0D6CA0E2" w14:textId="77777777" w:rsidR="007A740C" w:rsidRDefault="007A740C" w:rsidP="007A740C">
      <w:pPr>
        <w:spacing w:after="40" w:line="240" w:lineRule="auto"/>
      </w:pPr>
      <w:r>
        <w:t xml:space="preserve">                          Paper pieced____   Other____</w:t>
      </w:r>
    </w:p>
    <w:p w14:paraId="1B64B8B3" w14:textId="7BEFAA4E" w:rsidR="007A740C" w:rsidRDefault="007A740C" w:rsidP="007A740C">
      <w:pPr>
        <w:spacing w:after="80" w:line="240" w:lineRule="auto"/>
      </w:pPr>
      <w:r>
        <w:rPr>
          <w:u w:val="single"/>
        </w:rPr>
        <w:t>Quilt</w:t>
      </w:r>
      <w:r w:rsidR="00716C8A">
        <w:rPr>
          <w:u w:val="single"/>
        </w:rPr>
        <w:t>ed by:</w:t>
      </w:r>
      <w:r w:rsidR="00E2132B">
        <w:t xml:space="preserve"> </w:t>
      </w:r>
      <w:r w:rsidR="00716C8A">
        <w:t>Owner</w:t>
      </w:r>
      <w:r>
        <w:t xml:space="preserve"> or </w:t>
      </w:r>
      <w:r w:rsidR="00716C8A">
        <w:t>p</w:t>
      </w:r>
      <w:r>
        <w:t>rofessional</w:t>
      </w:r>
      <w:r w:rsidR="00716C8A">
        <w:t xml:space="preserve"> (circle one)</w:t>
      </w:r>
      <w:r>
        <w:t xml:space="preserve"> If professional, who</w:t>
      </w:r>
      <w:r w:rsidR="00497B01">
        <w:t xml:space="preserve">? </w:t>
      </w:r>
      <w:r w:rsidR="0095430E">
        <w:t>_________</w:t>
      </w:r>
      <w:r w:rsidR="00497B01">
        <w:t>__________________________________</w:t>
      </w:r>
    </w:p>
    <w:p w14:paraId="3893D022" w14:textId="72A522C1" w:rsidR="007A740C" w:rsidRDefault="007A740C" w:rsidP="007A740C">
      <w:pPr>
        <w:spacing w:after="80" w:line="240" w:lineRule="auto"/>
      </w:pPr>
      <w:r>
        <w:t>Long arm____ Computerized____ Free Motion___</w:t>
      </w:r>
      <w:proofErr w:type="gramStart"/>
      <w:r>
        <w:t>_  Hand</w:t>
      </w:r>
      <w:proofErr w:type="gramEnd"/>
      <w:r>
        <w:t xml:space="preserve">____  Sewing Machine____  Other____ </w:t>
      </w:r>
    </w:p>
    <w:p w14:paraId="1D4644A9" w14:textId="60D9D946" w:rsidR="00EC4A59" w:rsidRDefault="00EC4A59" w:rsidP="007A740C">
      <w:pPr>
        <w:spacing w:after="80" w:line="240" w:lineRule="auto"/>
      </w:pPr>
      <w:r w:rsidRPr="002C5C38">
        <w:rPr>
          <w:b/>
          <w:bCs/>
        </w:rPr>
        <w:t xml:space="preserve">What is the story of your quilt? </w:t>
      </w:r>
      <w:r w:rsidR="002C5C3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4070DC" w14:textId="689139C8" w:rsidR="00257DB3" w:rsidRDefault="00321880" w:rsidP="00257DB3">
      <w:pPr>
        <w:spacing w:after="40" w:line="240" w:lineRule="auto"/>
        <w:jc w:val="center"/>
        <w:rPr>
          <w:sz w:val="20"/>
          <w:szCs w:val="20"/>
        </w:rPr>
      </w:pPr>
      <w:r>
        <w:rPr>
          <w:sz w:val="20"/>
          <w:szCs w:val="20"/>
        </w:rPr>
        <w:t xml:space="preserve">Quilt is for sale </w:t>
      </w:r>
      <w:r w:rsidR="008C3FD0">
        <w:rPr>
          <w:sz w:val="20"/>
          <w:szCs w:val="20"/>
        </w:rPr>
        <w:t xml:space="preserve"> </w:t>
      </w:r>
      <w:r>
        <w:rPr>
          <w:sz w:val="20"/>
          <w:szCs w:val="20"/>
        </w:rPr>
        <w:t xml:space="preserve"> </w:t>
      </w:r>
      <w:proofErr w:type="gramStart"/>
      <w:r w:rsidRPr="00321880">
        <w:t>YES</w:t>
      </w:r>
      <w:r>
        <w:t xml:space="preserve">  </w:t>
      </w:r>
      <w:r w:rsidRPr="00321880">
        <w:t>NO</w:t>
      </w:r>
      <w:proofErr w:type="gramEnd"/>
      <w:r w:rsidR="00FB3B80" w:rsidRPr="00321880">
        <w:t xml:space="preserve"> </w:t>
      </w:r>
      <w:r>
        <w:t xml:space="preserve">  </w:t>
      </w:r>
      <w:r w:rsidR="00FB3B80" w:rsidRPr="00321880">
        <w:t xml:space="preserve"> </w:t>
      </w:r>
      <w:r w:rsidR="00AF491E">
        <w:t>*</w:t>
      </w:r>
      <w:r w:rsidR="00FB3B80">
        <w:rPr>
          <w:sz w:val="20"/>
          <w:szCs w:val="20"/>
        </w:rPr>
        <w:t>If yes, please contact</w:t>
      </w:r>
      <w:r w:rsidR="0018241B">
        <w:rPr>
          <w:sz w:val="20"/>
          <w:szCs w:val="20"/>
        </w:rPr>
        <w:t xml:space="preserve"> Carolyn Meier at (406) 654-4297 with</w:t>
      </w:r>
      <w:r w:rsidR="00FB3B80">
        <w:rPr>
          <w:sz w:val="20"/>
          <w:szCs w:val="20"/>
        </w:rPr>
        <w:t xml:space="preserve"> the Boutique for more information</w:t>
      </w:r>
      <w:r w:rsidR="00257DB3">
        <w:rPr>
          <w:sz w:val="20"/>
          <w:szCs w:val="20"/>
        </w:rPr>
        <w:t>.</w:t>
      </w:r>
    </w:p>
    <w:p w14:paraId="128F8B52" w14:textId="77777777" w:rsidR="00257DB3" w:rsidRDefault="00257DB3" w:rsidP="00257DB3">
      <w:pPr>
        <w:spacing w:after="40" w:line="240" w:lineRule="auto"/>
        <w:jc w:val="center"/>
        <w:rPr>
          <w:sz w:val="20"/>
          <w:szCs w:val="20"/>
        </w:rPr>
      </w:pPr>
    </w:p>
    <w:p w14:paraId="705A535B" w14:textId="4F1ABD45" w:rsidR="00D35E04" w:rsidRDefault="00D35E04" w:rsidP="00257DB3">
      <w:pPr>
        <w:spacing w:after="40" w:line="240" w:lineRule="auto"/>
        <w:jc w:val="center"/>
        <w:rPr>
          <w:sz w:val="20"/>
          <w:szCs w:val="20"/>
        </w:rPr>
      </w:pPr>
    </w:p>
    <w:p w14:paraId="15B08947" w14:textId="4A2D0D12" w:rsidR="00257DB3" w:rsidRPr="00F65ED6" w:rsidRDefault="00257DB3" w:rsidP="00C47170">
      <w:pPr>
        <w:spacing w:after="0" w:line="240" w:lineRule="auto"/>
        <w:jc w:val="center"/>
        <w:rPr>
          <w:sz w:val="20"/>
          <w:szCs w:val="20"/>
        </w:rPr>
        <w:sectPr w:rsidR="00257DB3" w:rsidRPr="00F65ED6" w:rsidSect="00CB4DA2">
          <w:pgSz w:w="12240" w:h="15840"/>
          <w:pgMar w:top="720" w:right="720" w:bottom="720" w:left="720" w:header="720" w:footer="720" w:gutter="0"/>
          <w:cols w:space="720"/>
          <w:docGrid w:linePitch="360"/>
        </w:sectPr>
      </w:pPr>
      <w:r>
        <w:rPr>
          <w:sz w:val="20"/>
          <w:szCs w:val="20"/>
        </w:rPr>
        <w:t>--------------------------------------------------------------------------------------------------------------------------------------------------------------------------------</w:t>
      </w:r>
    </w:p>
    <w:p w14:paraId="33360C09" w14:textId="77777777" w:rsidR="00830AB5" w:rsidRDefault="00D8288F" w:rsidP="00FC161D">
      <w:pPr>
        <w:spacing w:after="0" w:line="240" w:lineRule="auto"/>
        <w:jc w:val="center"/>
        <w:rPr>
          <w:sz w:val="20"/>
          <w:szCs w:val="20"/>
        </w:rPr>
      </w:pPr>
      <w:r w:rsidRPr="00C47170">
        <w:rPr>
          <w:sz w:val="20"/>
          <w:szCs w:val="20"/>
        </w:rPr>
        <w:softHyphen/>
      </w:r>
      <w:r w:rsidRPr="00C47170">
        <w:rPr>
          <w:sz w:val="20"/>
          <w:szCs w:val="20"/>
        </w:rPr>
        <w:softHyphen/>
      </w:r>
    </w:p>
    <w:p w14:paraId="5FE85CB8" w14:textId="3B789567" w:rsidR="00C47170" w:rsidRPr="00FC161D" w:rsidRDefault="00257DB3" w:rsidP="00FC161D">
      <w:pPr>
        <w:spacing w:after="0" w:line="240" w:lineRule="auto"/>
        <w:jc w:val="center"/>
        <w:rPr>
          <w:sz w:val="20"/>
          <w:szCs w:val="20"/>
        </w:rPr>
      </w:pPr>
      <w:r w:rsidRPr="00C47170">
        <w:rPr>
          <w:sz w:val="20"/>
          <w:szCs w:val="20"/>
        </w:rPr>
        <w:t>Cut on dotted line and keep the bottom portion of claim form</w:t>
      </w:r>
    </w:p>
    <w:p w14:paraId="28B82411" w14:textId="02483D35" w:rsidR="00CD2598" w:rsidRPr="00FC161D" w:rsidRDefault="00CD2598" w:rsidP="00CD2598">
      <w:pPr>
        <w:spacing w:after="40" w:line="240" w:lineRule="auto"/>
        <w:jc w:val="center"/>
        <w:rPr>
          <w:sz w:val="36"/>
          <w:szCs w:val="36"/>
        </w:rPr>
      </w:pPr>
      <w:r w:rsidRPr="00FC161D">
        <w:rPr>
          <w:sz w:val="36"/>
          <w:szCs w:val="36"/>
          <w:highlight w:val="yellow"/>
        </w:rPr>
        <w:t>CLAIM SLIP</w:t>
      </w:r>
    </w:p>
    <w:p w14:paraId="3B253437" w14:textId="1E476504" w:rsidR="00FD250E" w:rsidRPr="007157F7" w:rsidRDefault="00FD250E" w:rsidP="00CD2598">
      <w:pPr>
        <w:spacing w:after="40" w:line="240" w:lineRule="auto"/>
        <w:jc w:val="center"/>
        <w:rPr>
          <w:sz w:val="24"/>
          <w:szCs w:val="24"/>
        </w:rPr>
      </w:pPr>
      <w:r w:rsidRPr="007157F7">
        <w:rPr>
          <w:sz w:val="24"/>
          <w:szCs w:val="24"/>
        </w:rPr>
        <w:t>You will need this in order to pick up your quilt after the show</w:t>
      </w:r>
    </w:p>
    <w:p w14:paraId="2928387E" w14:textId="77777777" w:rsidR="007157F7" w:rsidRDefault="007157F7" w:rsidP="00571345">
      <w:pPr>
        <w:spacing w:after="120" w:line="240" w:lineRule="auto"/>
        <w:rPr>
          <w:b/>
          <w:bCs/>
        </w:rPr>
      </w:pPr>
    </w:p>
    <w:p w14:paraId="58B60FB2" w14:textId="6454ED80" w:rsidR="00571345" w:rsidRDefault="00571345" w:rsidP="00571345">
      <w:pPr>
        <w:spacing w:after="120" w:line="240" w:lineRule="auto"/>
      </w:pPr>
      <w:r w:rsidRPr="001A6361">
        <w:rPr>
          <w:b/>
          <w:bCs/>
        </w:rPr>
        <w:t>Entry #</w:t>
      </w:r>
      <w:r>
        <w:t>_________________</w:t>
      </w:r>
      <w:proofErr w:type="gramStart"/>
      <w:r>
        <w:t>_(</w:t>
      </w:r>
      <w:proofErr w:type="gramEnd"/>
      <w:r>
        <w:t>leave blank, HQG will assign #)</w:t>
      </w:r>
    </w:p>
    <w:p w14:paraId="5B84FAB3" w14:textId="77777777" w:rsidR="00571345" w:rsidRDefault="00571345" w:rsidP="00571345">
      <w:pPr>
        <w:spacing w:after="120" w:line="240" w:lineRule="auto"/>
      </w:pPr>
      <w:r w:rsidRPr="001A6361">
        <w:rPr>
          <w:b/>
          <w:bCs/>
        </w:rPr>
        <w:t>Name</w:t>
      </w:r>
      <w:r>
        <w:t xml:space="preserve">______________________________________________ </w:t>
      </w:r>
      <w:r w:rsidRPr="001A6361">
        <w:rPr>
          <w:b/>
          <w:bCs/>
        </w:rPr>
        <w:t>Phone</w:t>
      </w:r>
      <w:r>
        <w:t xml:space="preserve"> #___________________________</w:t>
      </w:r>
    </w:p>
    <w:p w14:paraId="140C9759" w14:textId="20713470" w:rsidR="00D87F51" w:rsidRDefault="00D87F51" w:rsidP="00D87F51">
      <w:pPr>
        <w:spacing w:afterLines="40" w:after="96" w:line="240" w:lineRule="auto"/>
      </w:pPr>
      <w:r>
        <w:rPr>
          <w:b/>
          <w:bCs/>
        </w:rPr>
        <w:t xml:space="preserve">Quilt Entry </w:t>
      </w:r>
      <w:r w:rsidRPr="001A6361">
        <w:rPr>
          <w:b/>
          <w:bCs/>
        </w:rPr>
        <w:t>Category:</w:t>
      </w:r>
      <w:r>
        <w:t xml:space="preserve"> (check only one</w:t>
      </w:r>
      <w:proofErr w:type="gramStart"/>
      <w:r>
        <w:t>)</w:t>
      </w:r>
      <w:r w:rsidR="00CD469B">
        <w:t xml:space="preserve">  Youth</w:t>
      </w:r>
      <w:proofErr w:type="gramEnd"/>
      <w:r w:rsidR="00CD469B">
        <w:t xml:space="preserve">  YES or NO</w:t>
      </w:r>
    </w:p>
    <w:p w14:paraId="4216ECFA" w14:textId="150EBAD6" w:rsidR="00D87F51" w:rsidRDefault="00CD469B" w:rsidP="00D87F51">
      <w:pPr>
        <w:spacing w:afterLines="40" w:after="96" w:line="240" w:lineRule="auto"/>
      </w:pPr>
      <w:r>
        <w:t xml:space="preserve"> </w:t>
      </w:r>
      <w:r w:rsidR="008B5F8E">
        <w:t xml:space="preserve"> </w:t>
      </w:r>
      <w:r w:rsidR="00D87F51">
        <w:t xml:space="preserve">(200) Full/Twin Bed Quilt____ </w:t>
      </w:r>
      <w:r>
        <w:t xml:space="preserve">     </w:t>
      </w:r>
      <w:r w:rsidR="008B5F8E">
        <w:t xml:space="preserve"> </w:t>
      </w:r>
      <w:r w:rsidR="00D87F51">
        <w:t>(300</w:t>
      </w:r>
      <w:proofErr w:type="gramStart"/>
      <w:r w:rsidR="00D87F51">
        <w:t>)Queen</w:t>
      </w:r>
      <w:proofErr w:type="gramEnd"/>
      <w:r w:rsidR="00D87F51">
        <w:t xml:space="preserve">/King Bed Quilt____ </w:t>
      </w:r>
      <w:r>
        <w:t xml:space="preserve">     </w:t>
      </w:r>
      <w:r w:rsidR="00D87F51">
        <w:t>(400) Crib/Lap Quilt____</w:t>
      </w:r>
    </w:p>
    <w:p w14:paraId="48C7A78C" w14:textId="77777777" w:rsidR="00CD469B" w:rsidRDefault="00CD469B" w:rsidP="00D87F51">
      <w:pPr>
        <w:spacing w:after="80" w:line="240" w:lineRule="auto"/>
      </w:pPr>
      <w:r>
        <w:t xml:space="preserve"> </w:t>
      </w:r>
      <w:r w:rsidR="008B5F8E">
        <w:t xml:space="preserve"> </w:t>
      </w:r>
      <w:r w:rsidR="00D87F51">
        <w:t xml:space="preserve">(500) Wall Hanging____ </w:t>
      </w:r>
      <w:r>
        <w:t xml:space="preserve">                </w:t>
      </w:r>
      <w:r w:rsidR="008B5F8E">
        <w:t xml:space="preserve"> </w:t>
      </w:r>
      <w:r w:rsidR="00D87F51">
        <w:t xml:space="preserve">(600) Art Quilt____ </w:t>
      </w:r>
      <w:r>
        <w:t xml:space="preserve">                           </w:t>
      </w:r>
      <w:r w:rsidR="008B5F8E">
        <w:t xml:space="preserve"> </w:t>
      </w:r>
      <w:r w:rsidR="00D87F51">
        <w:t>(700) Misc. (purses, runners, etc.)____</w:t>
      </w:r>
    </w:p>
    <w:p w14:paraId="56271C7C" w14:textId="47F10E97" w:rsidR="00D87F51" w:rsidRDefault="00CD469B" w:rsidP="00D87F51">
      <w:pPr>
        <w:spacing w:after="80" w:line="240" w:lineRule="auto"/>
      </w:pPr>
      <w:r>
        <w:t xml:space="preserve"> </w:t>
      </w:r>
      <w:r w:rsidR="008B5F8E">
        <w:t xml:space="preserve"> </w:t>
      </w:r>
      <w:r w:rsidR="00D87F51">
        <w:t xml:space="preserve">(800) HQG Challenge____ </w:t>
      </w:r>
      <w:r>
        <w:t xml:space="preserve">             </w:t>
      </w:r>
      <w:r w:rsidR="008B5F8E">
        <w:t xml:space="preserve"> </w:t>
      </w:r>
      <w:r w:rsidR="00D87F51">
        <w:t>(900) Antique Quilt (50</w:t>
      </w:r>
      <w:r>
        <w:t xml:space="preserve"> + </w:t>
      </w:r>
      <w:proofErr w:type="spellStart"/>
      <w:r>
        <w:t>yrs</w:t>
      </w:r>
      <w:proofErr w:type="spellEnd"/>
      <w:proofErr w:type="gramStart"/>
      <w:r w:rsidR="00D87F51">
        <w:t>)_</w:t>
      </w:r>
      <w:proofErr w:type="gramEnd"/>
      <w:r w:rsidR="00D87F51">
        <w:t>___</w:t>
      </w:r>
    </w:p>
    <w:p w14:paraId="2A2ED380" w14:textId="3B10D099" w:rsidR="0016603F" w:rsidRDefault="0016603F" w:rsidP="00D87F51">
      <w:pPr>
        <w:spacing w:after="80" w:line="240" w:lineRule="auto"/>
      </w:pPr>
      <w:r w:rsidRPr="00C2146D">
        <w:rPr>
          <w:b/>
          <w:bCs/>
        </w:rPr>
        <w:t>Description of quilt including color</w:t>
      </w:r>
      <w:proofErr w:type="gramStart"/>
      <w:r w:rsidRPr="00C2146D">
        <w:rPr>
          <w:b/>
          <w:bCs/>
        </w:rPr>
        <w:t>:</w:t>
      </w:r>
      <w:r>
        <w:t>_</w:t>
      </w:r>
      <w:proofErr w:type="gramEnd"/>
      <w:r>
        <w:t>_______________________________________________________</w:t>
      </w:r>
    </w:p>
    <w:p w14:paraId="3E832843" w14:textId="3BBB5E3E" w:rsidR="0016603F" w:rsidRDefault="0016603F" w:rsidP="00D87F51">
      <w:pPr>
        <w:spacing w:after="80" w:line="240" w:lineRule="auto"/>
      </w:pPr>
      <w:r>
        <w:t>_____________________________________________________________________________________</w:t>
      </w:r>
    </w:p>
    <w:p w14:paraId="2927F51B" w14:textId="77777777" w:rsidR="00CD2598" w:rsidRDefault="00CD2598" w:rsidP="00CD2598">
      <w:pPr>
        <w:spacing w:after="40" w:line="240" w:lineRule="auto"/>
        <w:jc w:val="center"/>
        <w:rPr>
          <w:sz w:val="28"/>
          <w:szCs w:val="28"/>
        </w:rPr>
      </w:pPr>
    </w:p>
    <w:p w14:paraId="7B7A99F1" w14:textId="4D1139E0" w:rsidR="00387B01" w:rsidRPr="00DC76BB" w:rsidRDefault="00387B01" w:rsidP="00CD2598">
      <w:pPr>
        <w:spacing w:after="40" w:line="240" w:lineRule="auto"/>
        <w:jc w:val="center"/>
        <w:rPr>
          <w:sz w:val="32"/>
          <w:szCs w:val="32"/>
        </w:rPr>
      </w:pPr>
      <w:r w:rsidRPr="00DC76BB">
        <w:rPr>
          <w:sz w:val="32"/>
          <w:szCs w:val="32"/>
        </w:rPr>
        <w:t>Helena Quilters’ Guild</w:t>
      </w:r>
    </w:p>
    <w:p w14:paraId="1DE4E15F" w14:textId="40813E3D" w:rsidR="00387B01" w:rsidRPr="00DC76BB" w:rsidRDefault="00387B01" w:rsidP="00CD2598">
      <w:pPr>
        <w:spacing w:after="40" w:line="240" w:lineRule="auto"/>
        <w:jc w:val="center"/>
        <w:rPr>
          <w:sz w:val="32"/>
          <w:szCs w:val="32"/>
        </w:rPr>
      </w:pPr>
      <w:r w:rsidRPr="00DC76BB">
        <w:rPr>
          <w:sz w:val="32"/>
          <w:szCs w:val="32"/>
        </w:rPr>
        <w:lastRenderedPageBreak/>
        <w:t>2022 Quilt Show – Entry Rules</w:t>
      </w:r>
    </w:p>
    <w:p w14:paraId="08BE5D03" w14:textId="097C2BD5" w:rsidR="00387B01" w:rsidRPr="00DC76BB" w:rsidRDefault="00387B01" w:rsidP="00CD2598">
      <w:pPr>
        <w:spacing w:after="40" w:line="240" w:lineRule="auto"/>
        <w:jc w:val="center"/>
        <w:rPr>
          <w:b/>
          <w:bCs/>
          <w:color w:val="0070C0"/>
          <w:sz w:val="32"/>
          <w:szCs w:val="32"/>
        </w:rPr>
      </w:pPr>
      <w:r w:rsidRPr="00DC76BB">
        <w:rPr>
          <w:b/>
          <w:bCs/>
          <w:color w:val="0070C0"/>
          <w:sz w:val="32"/>
          <w:szCs w:val="32"/>
        </w:rPr>
        <w:t>“Montana Memories”</w:t>
      </w:r>
    </w:p>
    <w:p w14:paraId="7CF202CB" w14:textId="77777777" w:rsidR="001462A7" w:rsidRDefault="001462A7" w:rsidP="00CD2598">
      <w:pPr>
        <w:spacing w:after="40" w:line="240" w:lineRule="auto"/>
        <w:jc w:val="center"/>
        <w:rPr>
          <w:b/>
          <w:bCs/>
          <w:color w:val="0070C0"/>
          <w:sz w:val="28"/>
          <w:szCs w:val="28"/>
        </w:rPr>
      </w:pPr>
    </w:p>
    <w:p w14:paraId="3318E528" w14:textId="77777777" w:rsidR="00C5111C" w:rsidRPr="001E4648" w:rsidRDefault="001462A7" w:rsidP="00CD2598">
      <w:pPr>
        <w:spacing w:after="40" w:line="240" w:lineRule="auto"/>
        <w:jc w:val="center"/>
        <w:rPr>
          <w:sz w:val="28"/>
          <w:szCs w:val="28"/>
        </w:rPr>
      </w:pPr>
      <w:r w:rsidRPr="001E4648">
        <w:rPr>
          <w:sz w:val="28"/>
          <w:szCs w:val="28"/>
        </w:rPr>
        <w:t>The 2022 Quilt Show will be held at the Helena Civic Center</w:t>
      </w:r>
    </w:p>
    <w:p w14:paraId="72CC9522" w14:textId="2D249FE1" w:rsidR="00C5111C" w:rsidRPr="001E4648" w:rsidRDefault="00C5111C" w:rsidP="00CD2598">
      <w:pPr>
        <w:spacing w:after="40" w:line="240" w:lineRule="auto"/>
        <w:jc w:val="center"/>
        <w:rPr>
          <w:sz w:val="28"/>
          <w:szCs w:val="28"/>
        </w:rPr>
      </w:pPr>
      <w:r w:rsidRPr="001E4648">
        <w:rPr>
          <w:sz w:val="28"/>
          <w:szCs w:val="28"/>
        </w:rPr>
        <w:t>Friday</w:t>
      </w:r>
      <w:r w:rsidR="00426DC1" w:rsidRPr="001E4648">
        <w:rPr>
          <w:sz w:val="28"/>
          <w:szCs w:val="28"/>
        </w:rPr>
        <w:t>,</w:t>
      </w:r>
      <w:r w:rsidRPr="001E4648">
        <w:rPr>
          <w:sz w:val="28"/>
          <w:szCs w:val="28"/>
        </w:rPr>
        <w:t xml:space="preserve"> September 9</w:t>
      </w:r>
      <w:r w:rsidRPr="001E4648">
        <w:rPr>
          <w:sz w:val="28"/>
          <w:szCs w:val="28"/>
          <w:vertAlign w:val="superscript"/>
        </w:rPr>
        <w:t>th</w:t>
      </w:r>
      <w:r w:rsidRPr="001E4648">
        <w:rPr>
          <w:sz w:val="28"/>
          <w:szCs w:val="28"/>
        </w:rPr>
        <w:t xml:space="preserve"> </w:t>
      </w:r>
      <w:r w:rsidR="00426DC1" w:rsidRPr="001E4648">
        <w:rPr>
          <w:sz w:val="28"/>
          <w:szCs w:val="28"/>
        </w:rPr>
        <w:t xml:space="preserve">- </w:t>
      </w:r>
      <w:r w:rsidRPr="001E4648">
        <w:rPr>
          <w:sz w:val="28"/>
          <w:szCs w:val="28"/>
        </w:rPr>
        <w:t>10am-</w:t>
      </w:r>
      <w:r w:rsidR="00C60D3F">
        <w:rPr>
          <w:sz w:val="28"/>
          <w:szCs w:val="28"/>
        </w:rPr>
        <w:t>6</w:t>
      </w:r>
      <w:r w:rsidRPr="001E4648">
        <w:rPr>
          <w:sz w:val="28"/>
          <w:szCs w:val="28"/>
        </w:rPr>
        <w:t>pm</w:t>
      </w:r>
    </w:p>
    <w:p w14:paraId="2D5CC3C9" w14:textId="7DBD9469" w:rsidR="001462A7" w:rsidRPr="001E4648" w:rsidRDefault="00C5111C" w:rsidP="00CD2598">
      <w:pPr>
        <w:spacing w:after="40" w:line="240" w:lineRule="auto"/>
        <w:jc w:val="center"/>
        <w:rPr>
          <w:sz w:val="28"/>
          <w:szCs w:val="28"/>
        </w:rPr>
      </w:pPr>
      <w:r w:rsidRPr="001E4648">
        <w:rPr>
          <w:sz w:val="28"/>
          <w:szCs w:val="28"/>
        </w:rPr>
        <w:t>Saturday</w:t>
      </w:r>
      <w:r w:rsidR="00426DC1" w:rsidRPr="001E4648">
        <w:rPr>
          <w:sz w:val="28"/>
          <w:szCs w:val="28"/>
        </w:rPr>
        <w:t>,</w:t>
      </w:r>
      <w:r w:rsidRPr="001E4648">
        <w:rPr>
          <w:sz w:val="28"/>
          <w:szCs w:val="28"/>
        </w:rPr>
        <w:t xml:space="preserve"> Sept</w:t>
      </w:r>
      <w:r w:rsidR="00426DC1" w:rsidRPr="001E4648">
        <w:rPr>
          <w:sz w:val="28"/>
          <w:szCs w:val="28"/>
        </w:rPr>
        <w:t>ember</w:t>
      </w:r>
      <w:r w:rsidRPr="001E4648">
        <w:rPr>
          <w:sz w:val="28"/>
          <w:szCs w:val="28"/>
        </w:rPr>
        <w:t xml:space="preserve"> 10</w:t>
      </w:r>
      <w:r w:rsidR="00A45DEF" w:rsidRPr="001E4648">
        <w:rPr>
          <w:sz w:val="28"/>
          <w:szCs w:val="28"/>
          <w:vertAlign w:val="superscript"/>
        </w:rPr>
        <w:t xml:space="preserve">th </w:t>
      </w:r>
      <w:r w:rsidR="00A45DEF" w:rsidRPr="001E4648">
        <w:rPr>
          <w:sz w:val="28"/>
          <w:szCs w:val="28"/>
        </w:rPr>
        <w:t>- 10am-4pm</w:t>
      </w:r>
    </w:p>
    <w:p w14:paraId="06EF4583" w14:textId="77777777" w:rsidR="00535CE5" w:rsidRDefault="00535CE5" w:rsidP="00CD2598">
      <w:pPr>
        <w:spacing w:after="40" w:line="240" w:lineRule="auto"/>
        <w:jc w:val="center"/>
        <w:rPr>
          <w:sz w:val="28"/>
          <w:szCs w:val="28"/>
        </w:rPr>
      </w:pPr>
    </w:p>
    <w:p w14:paraId="554BAB12" w14:textId="5F7A32F9" w:rsidR="00535CE5" w:rsidRPr="00B04975" w:rsidRDefault="00552D32" w:rsidP="00701EBE">
      <w:pPr>
        <w:pStyle w:val="ListParagraph"/>
        <w:numPr>
          <w:ilvl w:val="0"/>
          <w:numId w:val="3"/>
        </w:numPr>
        <w:spacing w:after="40" w:line="240" w:lineRule="auto"/>
        <w:rPr>
          <w:sz w:val="24"/>
          <w:szCs w:val="24"/>
        </w:rPr>
      </w:pPr>
      <w:r w:rsidRPr="00B04975">
        <w:rPr>
          <w:sz w:val="24"/>
          <w:szCs w:val="24"/>
        </w:rPr>
        <w:t>Send the registration form by August 26</w:t>
      </w:r>
      <w:r w:rsidRPr="00B04975">
        <w:rPr>
          <w:sz w:val="24"/>
          <w:szCs w:val="24"/>
          <w:vertAlign w:val="superscript"/>
        </w:rPr>
        <w:t>th</w:t>
      </w:r>
      <w:r w:rsidR="00D815EE" w:rsidRPr="00B04975">
        <w:rPr>
          <w:sz w:val="24"/>
          <w:szCs w:val="24"/>
        </w:rPr>
        <w:t xml:space="preserve">, </w:t>
      </w:r>
      <w:r w:rsidR="00303A13" w:rsidRPr="00B04975">
        <w:rPr>
          <w:sz w:val="24"/>
          <w:szCs w:val="24"/>
        </w:rPr>
        <w:t>2022,</w:t>
      </w:r>
      <w:r w:rsidR="00770206" w:rsidRPr="00B04975">
        <w:rPr>
          <w:sz w:val="24"/>
          <w:szCs w:val="24"/>
        </w:rPr>
        <w:t xml:space="preserve"> to: Diana Helfrich</w:t>
      </w:r>
      <w:r w:rsidR="001F6F23" w:rsidRPr="00B04975">
        <w:rPr>
          <w:sz w:val="24"/>
          <w:szCs w:val="24"/>
        </w:rPr>
        <w:t xml:space="preserve"> – 967 Mallard CT, Helena MT, 59602. Send in one registration form per entry. </w:t>
      </w:r>
      <w:r w:rsidR="00E83FC9" w:rsidRPr="00B04975">
        <w:rPr>
          <w:sz w:val="24"/>
          <w:szCs w:val="24"/>
        </w:rPr>
        <w:t>Entries that have been previously shown in a HQG show</w:t>
      </w:r>
      <w:r w:rsidR="00EC1AE1">
        <w:rPr>
          <w:sz w:val="24"/>
          <w:szCs w:val="24"/>
        </w:rPr>
        <w:t xml:space="preserve"> may not be entered. There is </w:t>
      </w:r>
      <w:proofErr w:type="gramStart"/>
      <w:r w:rsidR="00EC1AE1">
        <w:rPr>
          <w:sz w:val="24"/>
          <w:szCs w:val="24"/>
        </w:rPr>
        <w:t>an</w:t>
      </w:r>
      <w:proofErr w:type="gramEnd"/>
      <w:r w:rsidR="00EC1AE1">
        <w:rPr>
          <w:sz w:val="24"/>
          <w:szCs w:val="24"/>
        </w:rPr>
        <w:t xml:space="preserve"> one time </w:t>
      </w:r>
      <w:r w:rsidR="00EC1AE1" w:rsidRPr="00EC1AE1">
        <w:rPr>
          <w:b/>
          <w:sz w:val="24"/>
          <w:szCs w:val="24"/>
        </w:rPr>
        <w:t>entry fee</w:t>
      </w:r>
      <w:r w:rsidR="00CD469B" w:rsidRPr="00EC1AE1">
        <w:rPr>
          <w:b/>
          <w:sz w:val="24"/>
          <w:szCs w:val="24"/>
        </w:rPr>
        <w:t xml:space="preserve"> of</w:t>
      </w:r>
      <w:r w:rsidR="00CD469B">
        <w:rPr>
          <w:sz w:val="24"/>
          <w:szCs w:val="24"/>
        </w:rPr>
        <w:t xml:space="preserve"> </w:t>
      </w:r>
      <w:r w:rsidR="00EC1AE1">
        <w:rPr>
          <w:b/>
          <w:bCs/>
          <w:sz w:val="24"/>
          <w:szCs w:val="24"/>
        </w:rPr>
        <w:t xml:space="preserve">$15 </w:t>
      </w:r>
      <w:r w:rsidR="00E7797A" w:rsidRPr="00B04975">
        <w:rPr>
          <w:sz w:val="24"/>
          <w:szCs w:val="24"/>
        </w:rPr>
        <w:t xml:space="preserve">for </w:t>
      </w:r>
      <w:r w:rsidR="00E7797A" w:rsidRPr="006555BD">
        <w:rPr>
          <w:b/>
          <w:bCs/>
          <w:sz w:val="24"/>
          <w:szCs w:val="24"/>
        </w:rPr>
        <w:t>non-guild</w:t>
      </w:r>
      <w:r w:rsidR="00E7797A" w:rsidRPr="00B04975">
        <w:rPr>
          <w:sz w:val="24"/>
          <w:szCs w:val="24"/>
        </w:rPr>
        <w:t xml:space="preserve"> members.</w:t>
      </w:r>
    </w:p>
    <w:p w14:paraId="7F96C6C6" w14:textId="2534ABF8" w:rsidR="00E7797A" w:rsidRDefault="00E7797A" w:rsidP="00701EBE">
      <w:pPr>
        <w:pStyle w:val="ListParagraph"/>
        <w:numPr>
          <w:ilvl w:val="0"/>
          <w:numId w:val="3"/>
        </w:numPr>
        <w:spacing w:after="40" w:line="240" w:lineRule="auto"/>
        <w:rPr>
          <w:sz w:val="24"/>
          <w:szCs w:val="24"/>
        </w:rPr>
      </w:pPr>
      <w:r>
        <w:rPr>
          <w:b/>
          <w:bCs/>
          <w:sz w:val="24"/>
          <w:szCs w:val="24"/>
        </w:rPr>
        <w:t xml:space="preserve">Submitting your entry: </w:t>
      </w:r>
      <w:r w:rsidRPr="00ED35E3">
        <w:rPr>
          <w:sz w:val="24"/>
          <w:szCs w:val="24"/>
        </w:rPr>
        <w:t>Please drop your quilt off at the Civic Center on Thursday</w:t>
      </w:r>
      <w:r w:rsidR="00B04975" w:rsidRPr="00ED35E3">
        <w:rPr>
          <w:sz w:val="24"/>
          <w:szCs w:val="24"/>
        </w:rPr>
        <w:t xml:space="preserve"> September 8</w:t>
      </w:r>
      <w:r w:rsidR="00B04975" w:rsidRPr="00ED35E3">
        <w:rPr>
          <w:sz w:val="24"/>
          <w:szCs w:val="24"/>
          <w:vertAlign w:val="superscript"/>
        </w:rPr>
        <w:t>th</w:t>
      </w:r>
      <w:r w:rsidR="0091097D" w:rsidRPr="00ED35E3">
        <w:rPr>
          <w:sz w:val="24"/>
          <w:szCs w:val="24"/>
        </w:rPr>
        <w:t xml:space="preserve"> between 8am to 10am. If unable to drop off Thursday morning, please contact Lorena James</w:t>
      </w:r>
      <w:r w:rsidR="00DC5003" w:rsidRPr="00ED35E3">
        <w:rPr>
          <w:sz w:val="24"/>
          <w:szCs w:val="24"/>
        </w:rPr>
        <w:t xml:space="preserve"> @ </w:t>
      </w:r>
      <w:r w:rsidR="003F42A9" w:rsidRPr="00ED35E3">
        <w:rPr>
          <w:sz w:val="24"/>
          <w:szCs w:val="24"/>
        </w:rPr>
        <w:t>(406)</w:t>
      </w:r>
      <w:r w:rsidR="006D0D4E" w:rsidRPr="00ED35E3">
        <w:rPr>
          <w:sz w:val="24"/>
          <w:szCs w:val="24"/>
        </w:rPr>
        <w:t xml:space="preserve"> 654-4297</w:t>
      </w:r>
      <w:r w:rsidR="002F6275" w:rsidRPr="00ED35E3">
        <w:rPr>
          <w:sz w:val="24"/>
          <w:szCs w:val="24"/>
        </w:rPr>
        <w:t xml:space="preserve"> or you ma</w:t>
      </w:r>
      <w:r w:rsidR="00D902CA" w:rsidRPr="00ED35E3">
        <w:rPr>
          <w:sz w:val="24"/>
          <w:szCs w:val="24"/>
        </w:rPr>
        <w:t>y deliver your quilt</w:t>
      </w:r>
      <w:r w:rsidR="00FB0412" w:rsidRPr="00ED35E3">
        <w:rPr>
          <w:sz w:val="24"/>
          <w:szCs w:val="24"/>
        </w:rPr>
        <w:t xml:space="preserve"> and entry form for each quilt in a clear plastic bag to the following places: Prickly Pear Quilt</w:t>
      </w:r>
      <w:r w:rsidR="00C63F23" w:rsidRPr="00ED35E3">
        <w:rPr>
          <w:sz w:val="24"/>
          <w:szCs w:val="24"/>
        </w:rPr>
        <w:t>s, Montana Longarm, Bell Creations Quilts and More</w:t>
      </w:r>
      <w:r w:rsidR="00F23D3D">
        <w:rPr>
          <w:sz w:val="24"/>
          <w:szCs w:val="24"/>
        </w:rPr>
        <w:t>, The Sewing Palace</w:t>
      </w:r>
      <w:r w:rsidR="00C63F23" w:rsidRPr="00ED35E3">
        <w:rPr>
          <w:sz w:val="24"/>
          <w:szCs w:val="24"/>
        </w:rPr>
        <w:t xml:space="preserve">, or Creative Stitches </w:t>
      </w:r>
      <w:r w:rsidR="00ED35E3" w:rsidRPr="00ED35E3">
        <w:rPr>
          <w:sz w:val="24"/>
          <w:szCs w:val="24"/>
        </w:rPr>
        <w:t>September 1-7</w:t>
      </w:r>
      <w:r w:rsidR="00ED35E3" w:rsidRPr="00ED35E3">
        <w:rPr>
          <w:sz w:val="24"/>
          <w:szCs w:val="24"/>
          <w:vertAlign w:val="superscript"/>
        </w:rPr>
        <w:t>th</w:t>
      </w:r>
      <w:r w:rsidR="00ED35E3" w:rsidRPr="00ED35E3">
        <w:rPr>
          <w:sz w:val="24"/>
          <w:szCs w:val="24"/>
        </w:rPr>
        <w:t xml:space="preserve"> during their business hours. </w:t>
      </w:r>
    </w:p>
    <w:p w14:paraId="1A69974F" w14:textId="02625247" w:rsidR="00A07181" w:rsidRDefault="00A07181" w:rsidP="00701EBE">
      <w:pPr>
        <w:pStyle w:val="ListParagraph"/>
        <w:numPr>
          <w:ilvl w:val="0"/>
          <w:numId w:val="3"/>
        </w:numPr>
        <w:spacing w:after="40" w:line="240" w:lineRule="auto"/>
        <w:rPr>
          <w:sz w:val="24"/>
          <w:szCs w:val="24"/>
        </w:rPr>
      </w:pPr>
      <w:r>
        <w:rPr>
          <w:b/>
          <w:bCs/>
          <w:sz w:val="24"/>
          <w:szCs w:val="24"/>
        </w:rPr>
        <w:t>Design Source:</w:t>
      </w:r>
      <w:r>
        <w:rPr>
          <w:sz w:val="24"/>
          <w:szCs w:val="24"/>
        </w:rPr>
        <w:t xml:space="preserve"> Due to copyright laws, you must, if possible, give </w:t>
      </w:r>
      <w:r w:rsidR="005371C6">
        <w:rPr>
          <w:sz w:val="24"/>
          <w:szCs w:val="24"/>
        </w:rPr>
        <w:t xml:space="preserve">credit to the designer, the name of the pattern, book and/or other source. </w:t>
      </w:r>
    </w:p>
    <w:p w14:paraId="0F462E14" w14:textId="508F2DDC" w:rsidR="005371C6" w:rsidRDefault="005371C6" w:rsidP="00701EBE">
      <w:pPr>
        <w:pStyle w:val="ListParagraph"/>
        <w:numPr>
          <w:ilvl w:val="0"/>
          <w:numId w:val="3"/>
        </w:numPr>
        <w:spacing w:after="40" w:line="240" w:lineRule="auto"/>
        <w:rPr>
          <w:sz w:val="24"/>
          <w:szCs w:val="24"/>
        </w:rPr>
      </w:pPr>
      <w:r>
        <w:rPr>
          <w:b/>
          <w:bCs/>
          <w:sz w:val="24"/>
          <w:szCs w:val="24"/>
        </w:rPr>
        <w:t>Disclaimer and insurance:</w:t>
      </w:r>
      <w:r>
        <w:rPr>
          <w:sz w:val="24"/>
          <w:szCs w:val="24"/>
        </w:rPr>
        <w:t xml:space="preserve"> The HQG members will treat the entries</w:t>
      </w:r>
      <w:r w:rsidR="00106BE6">
        <w:rPr>
          <w:sz w:val="24"/>
          <w:szCs w:val="24"/>
        </w:rPr>
        <w:t xml:space="preserve"> with great care in the handling and hanging of your entry. Neither the Helena Quilters’ Guild nor the Helena Civic Center is insured to cover the loss or damage of your quilt, so please check your homeowner’s insurance for coverage information.</w:t>
      </w:r>
    </w:p>
    <w:p w14:paraId="4EC3401F" w14:textId="4A01B6E5" w:rsidR="00D20131" w:rsidRDefault="00D20131" w:rsidP="00701EBE">
      <w:pPr>
        <w:pStyle w:val="ListParagraph"/>
        <w:numPr>
          <w:ilvl w:val="0"/>
          <w:numId w:val="3"/>
        </w:numPr>
        <w:spacing w:after="40" w:line="240" w:lineRule="auto"/>
        <w:rPr>
          <w:sz w:val="24"/>
          <w:szCs w:val="24"/>
        </w:rPr>
      </w:pPr>
      <w:r>
        <w:rPr>
          <w:b/>
          <w:bCs/>
          <w:sz w:val="24"/>
          <w:szCs w:val="24"/>
        </w:rPr>
        <w:t>Voting:</w:t>
      </w:r>
      <w:r>
        <w:rPr>
          <w:sz w:val="24"/>
          <w:szCs w:val="24"/>
        </w:rPr>
        <w:t xml:space="preserve"> The guild members &amp; vendors will vote for their favorite entries on Thursday night. The People’s Choice</w:t>
      </w:r>
      <w:r w:rsidR="0084311A">
        <w:rPr>
          <w:sz w:val="24"/>
          <w:szCs w:val="24"/>
        </w:rPr>
        <w:t xml:space="preserve"> will be voted</w:t>
      </w:r>
      <w:r w:rsidR="00291BC7">
        <w:rPr>
          <w:sz w:val="24"/>
          <w:szCs w:val="24"/>
        </w:rPr>
        <w:t xml:space="preserve"> for</w:t>
      </w:r>
      <w:r w:rsidR="0084311A">
        <w:rPr>
          <w:sz w:val="24"/>
          <w:szCs w:val="24"/>
        </w:rPr>
        <w:t xml:space="preserve"> on Friday and Saturday</w:t>
      </w:r>
      <w:r w:rsidR="00291BC7">
        <w:rPr>
          <w:sz w:val="24"/>
          <w:szCs w:val="24"/>
        </w:rPr>
        <w:t>. Voting will end at 1pm on Saturday</w:t>
      </w:r>
      <w:r w:rsidR="0084311A">
        <w:rPr>
          <w:sz w:val="24"/>
          <w:szCs w:val="24"/>
        </w:rPr>
        <w:t>.</w:t>
      </w:r>
    </w:p>
    <w:p w14:paraId="5E7AD9E8" w14:textId="15EED138" w:rsidR="0084311A" w:rsidRDefault="0084311A" w:rsidP="00701EBE">
      <w:pPr>
        <w:pStyle w:val="ListParagraph"/>
        <w:numPr>
          <w:ilvl w:val="0"/>
          <w:numId w:val="3"/>
        </w:numPr>
        <w:spacing w:after="40" w:line="240" w:lineRule="auto"/>
        <w:rPr>
          <w:sz w:val="24"/>
          <w:szCs w:val="24"/>
        </w:rPr>
      </w:pPr>
      <w:r>
        <w:rPr>
          <w:b/>
          <w:bCs/>
          <w:sz w:val="24"/>
          <w:szCs w:val="24"/>
        </w:rPr>
        <w:t>Entry Pick up:</w:t>
      </w:r>
      <w:r>
        <w:rPr>
          <w:sz w:val="24"/>
          <w:szCs w:val="24"/>
        </w:rPr>
        <w:t xml:space="preserve"> Quilt items must be picked up at the Helena Civic Center between 5</w:t>
      </w:r>
      <w:r w:rsidR="00F27E3E">
        <w:rPr>
          <w:sz w:val="24"/>
          <w:szCs w:val="24"/>
        </w:rPr>
        <w:t xml:space="preserve">pm to </w:t>
      </w:r>
      <w:r>
        <w:rPr>
          <w:sz w:val="24"/>
          <w:szCs w:val="24"/>
        </w:rPr>
        <w:t>6pm on Saturday September 10</w:t>
      </w:r>
      <w:r w:rsidRPr="0084311A">
        <w:rPr>
          <w:sz w:val="24"/>
          <w:szCs w:val="24"/>
          <w:vertAlign w:val="superscript"/>
        </w:rPr>
        <w:t>th</w:t>
      </w:r>
      <w:r>
        <w:rPr>
          <w:sz w:val="24"/>
          <w:szCs w:val="24"/>
        </w:rPr>
        <w:t xml:space="preserve">. No early quilt release. If this is not possible, please make arrangements with </w:t>
      </w:r>
      <w:r w:rsidR="00E91AF2">
        <w:rPr>
          <w:sz w:val="24"/>
          <w:szCs w:val="24"/>
        </w:rPr>
        <w:t>HQG</w:t>
      </w:r>
      <w:r>
        <w:rPr>
          <w:sz w:val="24"/>
          <w:szCs w:val="24"/>
        </w:rPr>
        <w:t xml:space="preserve"> before the show. A receipt # will be issued for each entry after it is received. You must present your Claim Slip at the time of pick up. If you designate another person to pick up your quilt, you must insure that person has your Claim Slip. If you wish your quilt to be returned by mail, please indicate so and enclose a check to cover boxing, postage, and insurance.</w:t>
      </w:r>
    </w:p>
    <w:p w14:paraId="6688F81A" w14:textId="4791E4FE" w:rsidR="0084311A" w:rsidRDefault="0084311A" w:rsidP="00701EBE">
      <w:pPr>
        <w:pStyle w:val="ListParagraph"/>
        <w:numPr>
          <w:ilvl w:val="0"/>
          <w:numId w:val="3"/>
        </w:numPr>
        <w:spacing w:after="40" w:line="240" w:lineRule="auto"/>
        <w:rPr>
          <w:sz w:val="24"/>
          <w:szCs w:val="24"/>
        </w:rPr>
      </w:pPr>
      <w:r>
        <w:rPr>
          <w:b/>
          <w:bCs/>
          <w:sz w:val="24"/>
          <w:szCs w:val="24"/>
        </w:rPr>
        <w:t xml:space="preserve">Claim </w:t>
      </w:r>
      <w:r w:rsidR="001D5556">
        <w:rPr>
          <w:b/>
          <w:bCs/>
          <w:sz w:val="24"/>
          <w:szCs w:val="24"/>
        </w:rPr>
        <w:t>Slips must be presented to pick up your quilt at the end of the show!</w:t>
      </w:r>
    </w:p>
    <w:p w14:paraId="0F8240D2" w14:textId="67DB2CE7" w:rsidR="001D5556" w:rsidRDefault="001D5556" w:rsidP="00701EBE">
      <w:pPr>
        <w:pStyle w:val="ListParagraph"/>
        <w:numPr>
          <w:ilvl w:val="0"/>
          <w:numId w:val="3"/>
        </w:numPr>
        <w:spacing w:after="40" w:line="240" w:lineRule="auto"/>
        <w:rPr>
          <w:sz w:val="24"/>
          <w:szCs w:val="24"/>
        </w:rPr>
      </w:pPr>
      <w:r>
        <w:rPr>
          <w:sz w:val="24"/>
          <w:szCs w:val="24"/>
        </w:rPr>
        <w:t xml:space="preserve">The Helena Quilters’ Guild reserves the right to decide method of display of all articles. Quilts may be </w:t>
      </w:r>
      <w:r w:rsidR="00DC76BB">
        <w:rPr>
          <w:sz w:val="24"/>
          <w:szCs w:val="24"/>
        </w:rPr>
        <w:t>pinned</w:t>
      </w:r>
      <w:r>
        <w:rPr>
          <w:sz w:val="24"/>
          <w:szCs w:val="24"/>
        </w:rPr>
        <w:t xml:space="preserve"> or binder clipped when hung. All care will be given to display</w:t>
      </w:r>
      <w:r w:rsidR="002579BB">
        <w:rPr>
          <w:sz w:val="24"/>
          <w:szCs w:val="24"/>
        </w:rPr>
        <w:t xml:space="preserve"> your quilt safely.</w:t>
      </w:r>
    </w:p>
    <w:p w14:paraId="667B66AC" w14:textId="2CBE4D25" w:rsidR="00B44D30" w:rsidRDefault="002579BB" w:rsidP="00701EBE">
      <w:pPr>
        <w:pStyle w:val="ListParagraph"/>
        <w:numPr>
          <w:ilvl w:val="0"/>
          <w:numId w:val="3"/>
        </w:numPr>
        <w:spacing w:after="40" w:line="240" w:lineRule="auto"/>
        <w:rPr>
          <w:sz w:val="24"/>
          <w:szCs w:val="24"/>
        </w:rPr>
      </w:pPr>
      <w:r>
        <w:rPr>
          <w:sz w:val="24"/>
          <w:szCs w:val="24"/>
        </w:rPr>
        <w:t>Only Helena Quilters’ Guild members may sell quilts at the show through the Boutique for a 10% commission fee (paid to the guild</w:t>
      </w:r>
      <w:r w:rsidR="00BC20C1">
        <w:rPr>
          <w:sz w:val="24"/>
          <w:szCs w:val="24"/>
        </w:rPr>
        <w:t xml:space="preserve">). If you would like to become a guild member and sell your quilt through the </w:t>
      </w:r>
      <w:r w:rsidR="00DC76BB">
        <w:rPr>
          <w:sz w:val="24"/>
          <w:szCs w:val="24"/>
        </w:rPr>
        <w:t>Boutique,</w:t>
      </w:r>
      <w:r w:rsidR="00BC20C1">
        <w:rPr>
          <w:sz w:val="24"/>
          <w:szCs w:val="24"/>
        </w:rPr>
        <w:t xml:space="preserve"> please </w:t>
      </w:r>
      <w:r w:rsidR="00B44D30">
        <w:rPr>
          <w:sz w:val="24"/>
          <w:szCs w:val="24"/>
        </w:rPr>
        <w:t xml:space="preserve">include </w:t>
      </w:r>
      <w:r w:rsidR="00444B56">
        <w:rPr>
          <w:sz w:val="24"/>
          <w:szCs w:val="24"/>
        </w:rPr>
        <w:t>the $20 membership dues via a check made out to Helena Quilters’ Guild</w:t>
      </w:r>
      <w:r w:rsidR="00B44D30">
        <w:rPr>
          <w:sz w:val="24"/>
          <w:szCs w:val="24"/>
        </w:rPr>
        <w:t xml:space="preserve"> with this registration form. </w:t>
      </w:r>
    </w:p>
    <w:p w14:paraId="0190D4C7" w14:textId="2F602573" w:rsidR="002579BB" w:rsidRDefault="00B44D30" w:rsidP="00701EBE">
      <w:pPr>
        <w:pStyle w:val="ListParagraph"/>
        <w:numPr>
          <w:ilvl w:val="0"/>
          <w:numId w:val="3"/>
        </w:numPr>
        <w:spacing w:after="40" w:line="240" w:lineRule="auto"/>
        <w:rPr>
          <w:sz w:val="24"/>
          <w:szCs w:val="24"/>
        </w:rPr>
      </w:pPr>
      <w:r>
        <w:rPr>
          <w:sz w:val="24"/>
          <w:szCs w:val="24"/>
        </w:rPr>
        <w:t>For additional information contact: Lorena James</w:t>
      </w:r>
      <w:r w:rsidR="00176FCC">
        <w:rPr>
          <w:sz w:val="24"/>
          <w:szCs w:val="24"/>
        </w:rPr>
        <w:t xml:space="preserve"> @ (406</w:t>
      </w:r>
      <w:r w:rsidR="00DC76BB">
        <w:rPr>
          <w:sz w:val="24"/>
          <w:szCs w:val="24"/>
        </w:rPr>
        <w:t>) 654</w:t>
      </w:r>
      <w:r w:rsidR="00176FCC">
        <w:rPr>
          <w:sz w:val="24"/>
          <w:szCs w:val="24"/>
        </w:rPr>
        <w:t>-4297</w:t>
      </w:r>
      <w:r w:rsidR="00B17CDD">
        <w:rPr>
          <w:sz w:val="24"/>
          <w:szCs w:val="24"/>
        </w:rPr>
        <w:t xml:space="preserve">. For questions </w:t>
      </w:r>
      <w:r w:rsidR="007022E5">
        <w:rPr>
          <w:sz w:val="24"/>
          <w:szCs w:val="24"/>
        </w:rPr>
        <w:t>regarding</w:t>
      </w:r>
      <w:r w:rsidR="00B17CDD">
        <w:rPr>
          <w:sz w:val="24"/>
          <w:szCs w:val="24"/>
        </w:rPr>
        <w:t xml:space="preserve"> the Boutique</w:t>
      </w:r>
      <w:r w:rsidR="00DC76BB">
        <w:rPr>
          <w:sz w:val="24"/>
          <w:szCs w:val="24"/>
        </w:rPr>
        <w:t>,</w:t>
      </w:r>
      <w:r w:rsidR="00B17CDD">
        <w:rPr>
          <w:sz w:val="24"/>
          <w:szCs w:val="24"/>
        </w:rPr>
        <w:t xml:space="preserve"> contact Caro</w:t>
      </w:r>
      <w:r w:rsidR="00A95239">
        <w:rPr>
          <w:sz w:val="24"/>
          <w:szCs w:val="24"/>
        </w:rPr>
        <w:t xml:space="preserve">lyn Meier @ (406) 439-9374. </w:t>
      </w:r>
      <w:r w:rsidR="00444B56">
        <w:rPr>
          <w:sz w:val="24"/>
          <w:szCs w:val="24"/>
        </w:rPr>
        <w:t xml:space="preserve"> </w:t>
      </w:r>
    </w:p>
    <w:p w14:paraId="4D518BF8" w14:textId="77777777" w:rsidR="00303A13" w:rsidRDefault="00303A13" w:rsidP="00303A13">
      <w:pPr>
        <w:spacing w:after="40" w:line="240" w:lineRule="auto"/>
        <w:rPr>
          <w:sz w:val="24"/>
          <w:szCs w:val="24"/>
        </w:rPr>
      </w:pPr>
    </w:p>
    <w:p w14:paraId="220251BB" w14:textId="77777777" w:rsidR="00303A13" w:rsidRDefault="00303A13" w:rsidP="00303A13">
      <w:pPr>
        <w:spacing w:after="40" w:line="240" w:lineRule="auto"/>
        <w:rPr>
          <w:sz w:val="24"/>
          <w:szCs w:val="24"/>
        </w:rPr>
      </w:pPr>
    </w:p>
    <w:p w14:paraId="3CD80B79" w14:textId="10858092" w:rsidR="00303A13" w:rsidRPr="00303A13" w:rsidRDefault="00303A13" w:rsidP="00303A13">
      <w:pPr>
        <w:spacing w:after="40" w:line="240" w:lineRule="auto"/>
        <w:jc w:val="center"/>
        <w:rPr>
          <w:sz w:val="32"/>
          <w:szCs w:val="32"/>
        </w:rPr>
      </w:pPr>
      <w:r w:rsidRPr="00303A13">
        <w:rPr>
          <w:sz w:val="32"/>
          <w:szCs w:val="32"/>
        </w:rPr>
        <w:t>See you at the Show!</w:t>
      </w:r>
    </w:p>
    <w:sectPr w:rsidR="00303A13" w:rsidRPr="00303A13" w:rsidSect="001E464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53D"/>
    <w:multiLevelType w:val="hybridMultilevel"/>
    <w:tmpl w:val="4F9A3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564D67"/>
    <w:multiLevelType w:val="hybridMultilevel"/>
    <w:tmpl w:val="48182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30514"/>
    <w:multiLevelType w:val="hybridMultilevel"/>
    <w:tmpl w:val="17CC6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19"/>
    <w:rsid w:val="00003BD0"/>
    <w:rsid w:val="000059A9"/>
    <w:rsid w:val="00014F34"/>
    <w:rsid w:val="00055853"/>
    <w:rsid w:val="0005600C"/>
    <w:rsid w:val="00081CD5"/>
    <w:rsid w:val="000B1331"/>
    <w:rsid w:val="000B2840"/>
    <w:rsid w:val="000F60D1"/>
    <w:rsid w:val="00106BE6"/>
    <w:rsid w:val="00110349"/>
    <w:rsid w:val="00132FF7"/>
    <w:rsid w:val="001462A7"/>
    <w:rsid w:val="001463D7"/>
    <w:rsid w:val="00160CB0"/>
    <w:rsid w:val="0016603F"/>
    <w:rsid w:val="00176BBD"/>
    <w:rsid w:val="00176FCC"/>
    <w:rsid w:val="0018241B"/>
    <w:rsid w:val="001A6361"/>
    <w:rsid w:val="001D5556"/>
    <w:rsid w:val="001E4648"/>
    <w:rsid w:val="001F6F23"/>
    <w:rsid w:val="00232B5F"/>
    <w:rsid w:val="002579BB"/>
    <w:rsid w:val="00257DB3"/>
    <w:rsid w:val="00277A0B"/>
    <w:rsid w:val="00284026"/>
    <w:rsid w:val="00291BC7"/>
    <w:rsid w:val="002B53F9"/>
    <w:rsid w:val="002C5C38"/>
    <w:rsid w:val="002D4B19"/>
    <w:rsid w:val="002F6275"/>
    <w:rsid w:val="00302DA2"/>
    <w:rsid w:val="00303A13"/>
    <w:rsid w:val="00310D08"/>
    <w:rsid w:val="00321880"/>
    <w:rsid w:val="00355802"/>
    <w:rsid w:val="00387B01"/>
    <w:rsid w:val="003B5B60"/>
    <w:rsid w:val="003E43EA"/>
    <w:rsid w:val="003F42A9"/>
    <w:rsid w:val="00423E80"/>
    <w:rsid w:val="00426DC1"/>
    <w:rsid w:val="00440CB4"/>
    <w:rsid w:val="00444B56"/>
    <w:rsid w:val="00470909"/>
    <w:rsid w:val="00486196"/>
    <w:rsid w:val="00493606"/>
    <w:rsid w:val="00497B01"/>
    <w:rsid w:val="004B24B1"/>
    <w:rsid w:val="004E3AA2"/>
    <w:rsid w:val="00500CAF"/>
    <w:rsid w:val="00504B84"/>
    <w:rsid w:val="005078F5"/>
    <w:rsid w:val="00515357"/>
    <w:rsid w:val="00535CE5"/>
    <w:rsid w:val="005371C6"/>
    <w:rsid w:val="00552D32"/>
    <w:rsid w:val="00571345"/>
    <w:rsid w:val="00585794"/>
    <w:rsid w:val="005872F7"/>
    <w:rsid w:val="005B3552"/>
    <w:rsid w:val="005B71D2"/>
    <w:rsid w:val="005D27EF"/>
    <w:rsid w:val="005E00C2"/>
    <w:rsid w:val="005F20F1"/>
    <w:rsid w:val="006523DE"/>
    <w:rsid w:val="006555BD"/>
    <w:rsid w:val="006B2958"/>
    <w:rsid w:val="006C2A1D"/>
    <w:rsid w:val="006D0D4E"/>
    <w:rsid w:val="006F1679"/>
    <w:rsid w:val="00701EBE"/>
    <w:rsid w:val="007022E5"/>
    <w:rsid w:val="007157F7"/>
    <w:rsid w:val="00716C8A"/>
    <w:rsid w:val="00770206"/>
    <w:rsid w:val="007732A2"/>
    <w:rsid w:val="007A2E87"/>
    <w:rsid w:val="007A740C"/>
    <w:rsid w:val="007B61DA"/>
    <w:rsid w:val="007C6924"/>
    <w:rsid w:val="007F455E"/>
    <w:rsid w:val="008039E9"/>
    <w:rsid w:val="00830AB5"/>
    <w:rsid w:val="0083634A"/>
    <w:rsid w:val="00841E2A"/>
    <w:rsid w:val="0084311A"/>
    <w:rsid w:val="00851ED3"/>
    <w:rsid w:val="0085295F"/>
    <w:rsid w:val="00855B2F"/>
    <w:rsid w:val="008726AD"/>
    <w:rsid w:val="00875153"/>
    <w:rsid w:val="00882DEE"/>
    <w:rsid w:val="008A717C"/>
    <w:rsid w:val="008B26E1"/>
    <w:rsid w:val="008B4C73"/>
    <w:rsid w:val="008B5F8E"/>
    <w:rsid w:val="008C3FD0"/>
    <w:rsid w:val="008D189B"/>
    <w:rsid w:val="008E1806"/>
    <w:rsid w:val="00906FB9"/>
    <w:rsid w:val="0091097D"/>
    <w:rsid w:val="00925773"/>
    <w:rsid w:val="00934BB5"/>
    <w:rsid w:val="00944871"/>
    <w:rsid w:val="00950C7D"/>
    <w:rsid w:val="0095430E"/>
    <w:rsid w:val="00967AAC"/>
    <w:rsid w:val="00970010"/>
    <w:rsid w:val="0099159D"/>
    <w:rsid w:val="009B59B4"/>
    <w:rsid w:val="009F78DA"/>
    <w:rsid w:val="00A07181"/>
    <w:rsid w:val="00A0769A"/>
    <w:rsid w:val="00A24371"/>
    <w:rsid w:val="00A45DEF"/>
    <w:rsid w:val="00A95239"/>
    <w:rsid w:val="00AA4FBE"/>
    <w:rsid w:val="00AB2EEB"/>
    <w:rsid w:val="00AB3BBA"/>
    <w:rsid w:val="00AC704A"/>
    <w:rsid w:val="00AF491E"/>
    <w:rsid w:val="00B04975"/>
    <w:rsid w:val="00B05091"/>
    <w:rsid w:val="00B17CDD"/>
    <w:rsid w:val="00B24955"/>
    <w:rsid w:val="00B37241"/>
    <w:rsid w:val="00B44D30"/>
    <w:rsid w:val="00BC20C1"/>
    <w:rsid w:val="00BC75F8"/>
    <w:rsid w:val="00C2146D"/>
    <w:rsid w:val="00C4264C"/>
    <w:rsid w:val="00C44C3C"/>
    <w:rsid w:val="00C45220"/>
    <w:rsid w:val="00C47170"/>
    <w:rsid w:val="00C5111C"/>
    <w:rsid w:val="00C60D3F"/>
    <w:rsid w:val="00C63F23"/>
    <w:rsid w:val="00C90A05"/>
    <w:rsid w:val="00CB4DA2"/>
    <w:rsid w:val="00CD2598"/>
    <w:rsid w:val="00CD469B"/>
    <w:rsid w:val="00CF23C7"/>
    <w:rsid w:val="00CF3019"/>
    <w:rsid w:val="00D05096"/>
    <w:rsid w:val="00D11531"/>
    <w:rsid w:val="00D20131"/>
    <w:rsid w:val="00D35E04"/>
    <w:rsid w:val="00D4094E"/>
    <w:rsid w:val="00D815EE"/>
    <w:rsid w:val="00D81B8E"/>
    <w:rsid w:val="00D8288F"/>
    <w:rsid w:val="00D84279"/>
    <w:rsid w:val="00D87F51"/>
    <w:rsid w:val="00D902CA"/>
    <w:rsid w:val="00D939B1"/>
    <w:rsid w:val="00DA4987"/>
    <w:rsid w:val="00DC5003"/>
    <w:rsid w:val="00DC76BB"/>
    <w:rsid w:val="00E2132B"/>
    <w:rsid w:val="00E65B82"/>
    <w:rsid w:val="00E7797A"/>
    <w:rsid w:val="00E83FC9"/>
    <w:rsid w:val="00E91AF2"/>
    <w:rsid w:val="00E92497"/>
    <w:rsid w:val="00EC1AE1"/>
    <w:rsid w:val="00EC4A59"/>
    <w:rsid w:val="00ED35E3"/>
    <w:rsid w:val="00EE0AE7"/>
    <w:rsid w:val="00EE0E6F"/>
    <w:rsid w:val="00F036C0"/>
    <w:rsid w:val="00F1572F"/>
    <w:rsid w:val="00F164FE"/>
    <w:rsid w:val="00F23D3D"/>
    <w:rsid w:val="00F27E3E"/>
    <w:rsid w:val="00F43E7D"/>
    <w:rsid w:val="00F45697"/>
    <w:rsid w:val="00F529BB"/>
    <w:rsid w:val="00F5421F"/>
    <w:rsid w:val="00F57CC9"/>
    <w:rsid w:val="00F65ED6"/>
    <w:rsid w:val="00F74EBC"/>
    <w:rsid w:val="00F9191A"/>
    <w:rsid w:val="00FB0412"/>
    <w:rsid w:val="00FB3B80"/>
    <w:rsid w:val="00FC161D"/>
    <w:rsid w:val="00FD250E"/>
    <w:rsid w:val="00FF1A58"/>
    <w:rsid w:val="00FF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F8FE"/>
  <w15:chartTrackingRefBased/>
  <w15:docId w15:val="{5C44EBF3-A063-43CA-9602-09ABBBDA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CE5"/>
    <w:pPr>
      <w:ind w:left="720"/>
      <w:contextualSpacing/>
    </w:pPr>
  </w:style>
  <w:style w:type="paragraph" w:styleId="BalloonText">
    <w:name w:val="Balloon Text"/>
    <w:basedOn w:val="Normal"/>
    <w:link w:val="BalloonTextChar"/>
    <w:uiPriority w:val="99"/>
    <w:semiHidden/>
    <w:unhideWhenUsed/>
    <w:rsid w:val="00EC1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Helfrich</dc:creator>
  <cp:keywords/>
  <dc:description/>
  <cp:lastModifiedBy>Carman, Bobbie L</cp:lastModifiedBy>
  <cp:revision>2</cp:revision>
  <cp:lastPrinted>2022-07-15T18:29:00Z</cp:lastPrinted>
  <dcterms:created xsi:type="dcterms:W3CDTF">2022-07-15T18:44:00Z</dcterms:created>
  <dcterms:modified xsi:type="dcterms:W3CDTF">2022-07-15T18:44:00Z</dcterms:modified>
</cp:coreProperties>
</file>